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AD2FB" w14:textId="77777777" w:rsidR="0043196F" w:rsidRPr="00DF3016" w:rsidRDefault="0043196F" w:rsidP="0043196F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Національний університет «Запорізька політехніка»</w:t>
      </w:r>
    </w:p>
    <w:p w14:paraId="5EFC8C6C" w14:textId="77777777" w:rsidR="0043196F" w:rsidRPr="00DF3016" w:rsidRDefault="0043196F" w:rsidP="004319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14:paraId="19A3EFA4" w14:textId="77777777" w:rsidR="0043196F" w:rsidRPr="00DF3016" w:rsidRDefault="0043196F" w:rsidP="004319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14:paraId="412D2957" w14:textId="77777777" w:rsidR="0043196F" w:rsidRPr="00DF3016" w:rsidRDefault="0043196F" w:rsidP="004319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14:paraId="7C97C25F" w14:textId="5CF27ACC" w:rsidR="0043196F" w:rsidRPr="00F72A91" w:rsidRDefault="00F01A73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E41A3"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  <w:r w:rsidR="00F72A91" w:rsidRPr="00EE41A3">
        <w:rPr>
          <w:rFonts w:ascii="Times New Roman" w:hAnsi="Times New Roman"/>
          <w:sz w:val="28"/>
          <w:szCs w:val="28"/>
          <w:lang w:val="uk-UA"/>
        </w:rPr>
        <w:t>«</w:t>
      </w:r>
      <w:r w:rsidR="00F72A91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="00F72A91"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14:paraId="6508B98F" w14:textId="77777777" w:rsidR="0043196F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Інформація до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силлабусу</w:t>
      </w:r>
      <w:proofErr w:type="spellEnd"/>
    </w:p>
    <w:p w14:paraId="1AC39751" w14:textId="77777777" w:rsidR="0043196F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2"/>
        <w:gridCol w:w="7004"/>
      </w:tblGrid>
      <w:tr w:rsidR="003E2ED0" w:rsidRPr="0043196F" w14:paraId="77816352" w14:textId="77777777" w:rsidTr="003E2ED0">
        <w:tc>
          <w:tcPr>
            <w:tcW w:w="2282" w:type="dxa"/>
          </w:tcPr>
          <w:p w14:paraId="5C90B546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7004" w:type="dxa"/>
          </w:tcPr>
          <w:p w14:paraId="368716C5" w14:textId="77777777" w:rsidR="0043196F" w:rsidRPr="003E61A3" w:rsidRDefault="003E61A3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E61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Основи графічного та геометричного моделювання</w:t>
            </w:r>
          </w:p>
        </w:tc>
      </w:tr>
      <w:tr w:rsidR="003E2ED0" w:rsidRPr="0043196F" w14:paraId="1DF4EE86" w14:textId="77777777" w:rsidTr="003E2ED0">
        <w:tc>
          <w:tcPr>
            <w:tcW w:w="2282" w:type="dxa"/>
          </w:tcPr>
          <w:p w14:paraId="39CC463D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Викладачі</w:t>
            </w:r>
          </w:p>
        </w:tc>
        <w:tc>
          <w:tcPr>
            <w:tcW w:w="7004" w:type="dxa"/>
          </w:tcPr>
          <w:p w14:paraId="6CAF58F7" w14:textId="77777777" w:rsidR="0043196F" w:rsidRPr="0043196F" w:rsidRDefault="0046000F" w:rsidP="004600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Самойлик</w:t>
            </w:r>
            <w:r w:rsidR="0043196F" w:rsidRPr="0043196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Сергій</w:t>
            </w:r>
            <w:r w:rsidR="0043196F" w:rsidRPr="0043196F">
              <w:rPr>
                <w:rFonts w:ascii="Times New Roman" w:hAnsi="Times New Roman"/>
                <w:sz w:val="28"/>
                <w:szCs w:val="28"/>
                <w:lang w:val="uk-UA"/>
              </w:rPr>
              <w:t>ович</w:t>
            </w:r>
          </w:p>
        </w:tc>
      </w:tr>
      <w:tr w:rsidR="003E2ED0" w:rsidRPr="0043196F" w14:paraId="5C69CAF9" w14:textId="77777777" w:rsidTr="003E2ED0">
        <w:tc>
          <w:tcPr>
            <w:tcW w:w="2282" w:type="dxa"/>
          </w:tcPr>
          <w:p w14:paraId="586F48A5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Профайл</w:t>
            </w:r>
            <w:proofErr w:type="spellEnd"/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викладачів</w:t>
            </w:r>
          </w:p>
        </w:tc>
        <w:tc>
          <w:tcPr>
            <w:tcW w:w="7004" w:type="dxa"/>
          </w:tcPr>
          <w:p w14:paraId="4042C419" w14:textId="77777777" w:rsidR="0043196F" w:rsidRPr="00287ED9" w:rsidRDefault="00E91B18" w:rsidP="00431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9" w:history="1">
              <w:r w:rsidR="000B0162" w:rsidRPr="00287ED9">
                <w:rPr>
                  <w:rStyle w:val="ad"/>
                  <w:rFonts w:ascii="Times New Roman" w:hAnsi="Times New Roman"/>
                  <w:sz w:val="28"/>
                  <w:szCs w:val="28"/>
                  <w:lang w:val="uk-UA"/>
                </w:rPr>
                <w:t>https://zp.edu.ua/kafedra-radiotehniki-ta-telekomunikaciy?q=node/1060</w:t>
              </w:r>
            </w:hyperlink>
            <w:r w:rsidR="000B0162" w:rsidRPr="00287ED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E2ED0" w:rsidRPr="0043196F" w14:paraId="6D1A76EF" w14:textId="77777777" w:rsidTr="003E2ED0">
        <w:tc>
          <w:tcPr>
            <w:tcW w:w="2282" w:type="dxa"/>
          </w:tcPr>
          <w:p w14:paraId="619C8EC4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7004" w:type="dxa"/>
          </w:tcPr>
          <w:p w14:paraId="4E1DED03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>764-32-81 (</w:t>
            </w:r>
            <w:proofErr w:type="spellStart"/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>внутр</w:t>
            </w:r>
            <w:proofErr w:type="spellEnd"/>
            <w:r w:rsidRPr="0043196F">
              <w:rPr>
                <w:rFonts w:ascii="Times New Roman" w:hAnsi="Times New Roman"/>
                <w:sz w:val="28"/>
                <w:szCs w:val="28"/>
                <w:lang w:val="uk-UA"/>
              </w:rPr>
              <w:t>. 4-31)</w:t>
            </w:r>
          </w:p>
        </w:tc>
      </w:tr>
      <w:tr w:rsidR="003E2ED0" w:rsidRPr="0043196F" w14:paraId="2F2B2726" w14:textId="77777777" w:rsidTr="003E2ED0">
        <w:tc>
          <w:tcPr>
            <w:tcW w:w="2282" w:type="dxa"/>
          </w:tcPr>
          <w:p w14:paraId="2B51AFC7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7004" w:type="dxa"/>
          </w:tcPr>
          <w:p w14:paraId="77D12FFE" w14:textId="77777777" w:rsidR="0043196F" w:rsidRPr="00287ED9" w:rsidRDefault="00E91B18" w:rsidP="00431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0" w:history="1">
              <w:r w:rsidR="0046000F" w:rsidRPr="00287ED9">
                <w:rPr>
                  <w:rStyle w:val="ad"/>
                  <w:rFonts w:ascii="Times New Roman" w:hAnsi="Times New Roman"/>
                  <w:sz w:val="28"/>
                  <w:szCs w:val="28"/>
                  <w:lang w:val="ru-RU" w:eastAsia="ru-RU"/>
                </w:rPr>
                <w:t>tornado282@gmail.com</w:t>
              </w:r>
            </w:hyperlink>
            <w:r w:rsidR="000B0162" w:rsidRPr="00287ED9">
              <w:rPr>
                <w:rStyle w:val="ad"/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E2ED0" w:rsidRPr="0043196F" w14:paraId="0CE596EC" w14:textId="77777777" w:rsidTr="003E2ED0">
        <w:tc>
          <w:tcPr>
            <w:tcW w:w="2282" w:type="dxa"/>
          </w:tcPr>
          <w:p w14:paraId="2589AAA8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Сторінка курсу в </w:t>
            </w:r>
            <w:r w:rsidRPr="0043196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CMS</w:t>
            </w:r>
          </w:p>
        </w:tc>
        <w:tc>
          <w:tcPr>
            <w:tcW w:w="7004" w:type="dxa"/>
          </w:tcPr>
          <w:p w14:paraId="2D64BE4F" w14:textId="564CA3F5" w:rsidR="003E2ED0" w:rsidRPr="00287ED9" w:rsidRDefault="00E91B18" w:rsidP="003E2E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11" w:history="1">
              <w:r w:rsidR="003E2ED0" w:rsidRPr="00287ED9">
                <w:rPr>
                  <w:rStyle w:val="ad"/>
                  <w:rFonts w:ascii="Times New Roman" w:hAnsi="Times New Roman"/>
                  <w:sz w:val="28"/>
                  <w:szCs w:val="28"/>
                  <w:lang w:val="uk-UA"/>
                </w:rPr>
                <w:t>https://moodle.zp.edu.ua/course/view.php?id=3306</w:t>
              </w:r>
            </w:hyperlink>
          </w:p>
        </w:tc>
      </w:tr>
      <w:tr w:rsidR="003E2ED0" w:rsidRPr="0043196F" w14:paraId="093766BB" w14:textId="77777777" w:rsidTr="003E2ED0">
        <w:tc>
          <w:tcPr>
            <w:tcW w:w="2282" w:type="dxa"/>
          </w:tcPr>
          <w:p w14:paraId="5EDB9461" w14:textId="77777777" w:rsidR="0043196F" w:rsidRPr="0043196F" w:rsidRDefault="0043196F" w:rsidP="004319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004" w:type="dxa"/>
          </w:tcPr>
          <w:p w14:paraId="28D8335E" w14:textId="77777777" w:rsidR="0043196F" w:rsidRPr="0043196F" w:rsidRDefault="0043196F" w:rsidP="00287E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обговорення питань, що виникають при виконанні лабораторних робіт та підготовці до складання </w:t>
            </w:r>
            <w:r w:rsidR="0046000F">
              <w:rPr>
                <w:rFonts w:ascii="Times New Roman" w:hAnsi="Times New Roman"/>
                <w:sz w:val="26"/>
                <w:szCs w:val="26"/>
                <w:lang w:val="uk-UA"/>
              </w:rPr>
              <w:t>заліку</w:t>
            </w:r>
          </w:p>
        </w:tc>
      </w:tr>
      <w:tr w:rsidR="003E2ED0" w:rsidRPr="0043196F" w14:paraId="78FB227F" w14:textId="77777777" w:rsidTr="003E2ED0">
        <w:tc>
          <w:tcPr>
            <w:tcW w:w="2282" w:type="dxa"/>
          </w:tcPr>
          <w:p w14:paraId="2D6CD5A6" w14:textId="77777777" w:rsidR="003E2ED0" w:rsidRPr="0043196F" w:rsidRDefault="003E2ED0" w:rsidP="003E2ED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196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Публікації з напряму дисципліни</w:t>
            </w:r>
          </w:p>
        </w:tc>
        <w:tc>
          <w:tcPr>
            <w:tcW w:w="7004" w:type="dxa"/>
          </w:tcPr>
          <w:p w14:paraId="4C02E565" w14:textId="77777777" w:rsidR="00EE41A3" w:rsidRPr="00B615BD" w:rsidRDefault="003E2ED0" w:rsidP="00EE41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EE41A3"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="00EE41A3" w:rsidRPr="00B615BD">
              <w:rPr>
                <w:rFonts w:ascii="Times New Roman" w:hAnsi="Times New Roman"/>
                <w:sz w:val="28"/>
                <w:szCs w:val="28"/>
              </w:rPr>
              <w:t xml:space="preserve"> С.С. </w:t>
            </w:r>
            <w:proofErr w:type="spellStart"/>
            <w:r w:rsidR="00EE41A3" w:rsidRPr="00B615BD">
              <w:rPr>
                <w:rFonts w:ascii="Times New Roman" w:hAnsi="Times New Roman"/>
                <w:sz w:val="28"/>
                <w:szCs w:val="28"/>
              </w:rPr>
              <w:t>Добротность</w:t>
            </w:r>
            <w:proofErr w:type="spellEnd"/>
            <w:r w:rsidR="00EE41A3"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E41A3" w:rsidRPr="00B615BD">
              <w:rPr>
                <w:rFonts w:ascii="Times New Roman" w:hAnsi="Times New Roman"/>
                <w:sz w:val="28"/>
                <w:szCs w:val="28"/>
              </w:rPr>
              <w:t>прямоугольного</w:t>
            </w:r>
            <w:proofErr w:type="spellEnd"/>
            <w:r w:rsidR="00EE41A3"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E41A3" w:rsidRPr="00B615BD">
              <w:rPr>
                <w:rFonts w:ascii="Times New Roman" w:hAnsi="Times New Roman"/>
                <w:sz w:val="28"/>
                <w:szCs w:val="28"/>
              </w:rPr>
              <w:t>резонатора</w:t>
            </w:r>
            <w:proofErr w:type="spellEnd"/>
            <w:r w:rsidR="00EE41A3" w:rsidRPr="00B615B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="00EE41A3" w:rsidRPr="00B615BD">
              <w:rPr>
                <w:rFonts w:ascii="Times New Roman" w:hAnsi="Times New Roman"/>
                <w:sz w:val="28"/>
                <w:szCs w:val="28"/>
              </w:rPr>
              <w:t>переменным</w:t>
            </w:r>
            <w:proofErr w:type="spellEnd"/>
            <w:r w:rsidR="00EE41A3"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E41A3" w:rsidRPr="00B615BD">
              <w:rPr>
                <w:rFonts w:ascii="Times New Roman" w:hAnsi="Times New Roman"/>
                <w:sz w:val="28"/>
                <w:szCs w:val="28"/>
              </w:rPr>
              <w:t>числом</w:t>
            </w:r>
            <w:proofErr w:type="spellEnd"/>
            <w:r w:rsidR="00EE41A3"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E41A3" w:rsidRPr="00B615BD">
              <w:rPr>
                <w:rFonts w:ascii="Times New Roman" w:hAnsi="Times New Roman"/>
                <w:sz w:val="28"/>
                <w:szCs w:val="28"/>
              </w:rPr>
              <w:t>диэлектрических</w:t>
            </w:r>
            <w:proofErr w:type="spellEnd"/>
            <w:r w:rsidR="00EE41A3"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E41A3" w:rsidRPr="00B615BD">
              <w:rPr>
                <w:rFonts w:ascii="Times New Roman" w:hAnsi="Times New Roman"/>
                <w:sz w:val="28"/>
                <w:szCs w:val="28"/>
              </w:rPr>
              <w:t>неоднородностей</w:t>
            </w:r>
            <w:proofErr w:type="spellEnd"/>
            <w:r w:rsidR="00EE41A3" w:rsidRPr="00B615BD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 w:rsidR="00EE41A3" w:rsidRPr="00B615BD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="00EE41A3" w:rsidRPr="00B615BD">
              <w:rPr>
                <w:rFonts w:ascii="Times New Roman" w:hAnsi="Times New Roman"/>
                <w:sz w:val="28"/>
                <w:szCs w:val="28"/>
              </w:rPr>
              <w:t xml:space="preserve">] / С.С. </w:t>
            </w:r>
            <w:proofErr w:type="spellStart"/>
            <w:r w:rsidR="00EE41A3"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="00EE41A3" w:rsidRPr="00B615BD">
              <w:rPr>
                <w:rFonts w:ascii="Times New Roman" w:hAnsi="Times New Roman"/>
                <w:sz w:val="28"/>
                <w:szCs w:val="28"/>
              </w:rPr>
              <w:t xml:space="preserve">, В.П. </w:t>
            </w:r>
            <w:proofErr w:type="spellStart"/>
            <w:r w:rsidR="00EE41A3" w:rsidRPr="00B615BD">
              <w:rPr>
                <w:rFonts w:ascii="Times New Roman" w:hAnsi="Times New Roman"/>
                <w:sz w:val="28"/>
                <w:szCs w:val="28"/>
              </w:rPr>
              <w:t>Бондарев</w:t>
            </w:r>
            <w:proofErr w:type="spellEnd"/>
            <w:r w:rsidR="00EE41A3" w:rsidRPr="00B615BD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="00EE41A3" w:rsidRPr="00B615BD">
              <w:rPr>
                <w:rFonts w:ascii="Times New Roman" w:hAnsi="Times New Roman"/>
                <w:sz w:val="28"/>
                <w:szCs w:val="28"/>
              </w:rPr>
              <w:t>Радіоелектроніка</w:t>
            </w:r>
            <w:proofErr w:type="spellEnd"/>
            <w:r w:rsidR="00EE41A3" w:rsidRPr="00B615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E41A3" w:rsidRPr="00B615BD">
              <w:rPr>
                <w:rFonts w:ascii="Times New Roman" w:hAnsi="Times New Roman"/>
                <w:sz w:val="28"/>
                <w:szCs w:val="28"/>
              </w:rPr>
              <w:t>інформатика</w:t>
            </w:r>
            <w:proofErr w:type="spellEnd"/>
            <w:r w:rsidR="00EE41A3" w:rsidRPr="00B615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EE41A3" w:rsidRPr="00B615BD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="00EE41A3"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E41A3">
              <w:rPr>
                <w:rFonts w:ascii="Times New Roman" w:hAnsi="Times New Roman"/>
                <w:sz w:val="28"/>
                <w:szCs w:val="28"/>
              </w:rPr>
              <w:t>–</w:t>
            </w:r>
            <w:r w:rsidR="00EE41A3" w:rsidRPr="00B615BD">
              <w:rPr>
                <w:rFonts w:ascii="Times New Roman" w:hAnsi="Times New Roman"/>
                <w:sz w:val="28"/>
                <w:szCs w:val="28"/>
              </w:rPr>
              <w:t xml:space="preserve"> 2008. </w:t>
            </w:r>
            <w:r w:rsidR="00EE41A3">
              <w:rPr>
                <w:rFonts w:ascii="Times New Roman" w:hAnsi="Times New Roman"/>
                <w:sz w:val="28"/>
                <w:szCs w:val="28"/>
              </w:rPr>
              <w:t>–</w:t>
            </w:r>
            <w:r w:rsidR="00EE41A3" w:rsidRPr="00B615BD">
              <w:rPr>
                <w:rFonts w:ascii="Times New Roman" w:hAnsi="Times New Roman"/>
                <w:sz w:val="28"/>
                <w:szCs w:val="28"/>
              </w:rPr>
              <w:t xml:space="preserve"> Т.19. </w:t>
            </w:r>
            <w:r w:rsidR="00EE41A3">
              <w:rPr>
                <w:rFonts w:ascii="Times New Roman" w:hAnsi="Times New Roman"/>
                <w:sz w:val="28"/>
                <w:szCs w:val="28"/>
              </w:rPr>
              <w:t>–</w:t>
            </w:r>
            <w:r w:rsidR="00EE41A3" w:rsidRPr="00B615BD">
              <w:rPr>
                <w:rFonts w:ascii="Times New Roman" w:hAnsi="Times New Roman"/>
                <w:sz w:val="28"/>
                <w:szCs w:val="28"/>
              </w:rPr>
              <w:t xml:space="preserve"> № 1. </w:t>
            </w:r>
            <w:r w:rsidR="00EE41A3">
              <w:rPr>
                <w:rFonts w:ascii="Times New Roman" w:hAnsi="Times New Roman"/>
                <w:sz w:val="28"/>
                <w:szCs w:val="28"/>
              </w:rPr>
              <w:t>–</w:t>
            </w:r>
            <w:r w:rsidR="00EE41A3" w:rsidRPr="00B615BD">
              <w:rPr>
                <w:rFonts w:ascii="Times New Roman" w:hAnsi="Times New Roman"/>
                <w:sz w:val="28"/>
                <w:szCs w:val="28"/>
              </w:rPr>
              <w:t xml:space="preserve"> С. 32</w:t>
            </w:r>
            <w:r w:rsidR="00EE41A3">
              <w:rPr>
                <w:rFonts w:ascii="Times New Roman" w:hAnsi="Times New Roman"/>
                <w:sz w:val="28"/>
                <w:szCs w:val="28"/>
              </w:rPr>
              <w:t>-</w:t>
            </w:r>
            <w:r w:rsidR="00EE41A3" w:rsidRPr="00B615BD">
              <w:rPr>
                <w:rFonts w:ascii="Times New Roman" w:hAnsi="Times New Roman"/>
                <w:sz w:val="28"/>
                <w:szCs w:val="28"/>
              </w:rPr>
              <w:t>37.</w:t>
            </w:r>
          </w:p>
          <w:p w14:paraId="262724C4" w14:textId="77777777" w:rsidR="00EE41A3" w:rsidRPr="00B615BD" w:rsidRDefault="00EE41A3" w:rsidP="00EE41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С.С.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Энергетические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характеристики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проходного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резонатора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прямоугольных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волноводах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частичным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диэлектрическим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заполнением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] / С.С.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В.П.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Бондарев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Радіоелектроніка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інформатика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2010.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Т.22.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№ 1.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 15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>20.</w:t>
            </w:r>
          </w:p>
          <w:p w14:paraId="46BA3B36" w14:textId="77777777" w:rsidR="00EE41A3" w:rsidRPr="00B615BD" w:rsidRDefault="00EE41A3" w:rsidP="00EE41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С.С.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Электромагнитное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поле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прямоугольного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резонатора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кусочно-однородными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диэлектрическими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включениями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[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Текст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] / С.С.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Самойлик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В.П.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Бондарев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//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Радіоелектроніка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інформатика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2012.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Т.27.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№ 2.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 С. 25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>29.</w:t>
            </w:r>
          </w:p>
          <w:p w14:paraId="16AF7E75" w14:textId="57E01E9A" w:rsidR="003E2ED0" w:rsidRPr="00B615BD" w:rsidRDefault="003E2ED0" w:rsidP="003E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615B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Piza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D.M. Development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Method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Integral</w:t>
            </w:r>
          </w:p>
          <w:p w14:paraId="3BCB1541" w14:textId="6593049A" w:rsidR="003E2ED0" w:rsidRPr="0043196F" w:rsidRDefault="003E2ED0" w:rsidP="003E2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Equations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Macroscopic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Electrodynamics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for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Determining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Eigen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Frequencies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Rectangular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Resonator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with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a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Multilayer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Cylindrical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Semiconductor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Inhomogeneity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/ D.M.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Piza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, S.S.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Samoylyk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// Telecommunications </w:t>
            </w:r>
            <w:proofErr w:type="spellStart"/>
            <w:r w:rsidRPr="00B615BD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B615BD">
              <w:rPr>
                <w:rFonts w:ascii="Times New Roman" w:hAnsi="Times New Roman"/>
                <w:sz w:val="28"/>
                <w:szCs w:val="28"/>
              </w:rPr>
              <w:t xml:space="preserve"> Radio Engineering. – 2016.– vol.75 (18). – P. 1625–1631. </w:t>
            </w:r>
          </w:p>
        </w:tc>
      </w:tr>
    </w:tbl>
    <w:p w14:paraId="556751B4" w14:textId="77777777" w:rsidR="0043196F" w:rsidRPr="003E2ED0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val="en-US"/>
        </w:rPr>
      </w:pPr>
    </w:p>
    <w:p w14:paraId="77B6520F" w14:textId="77777777" w:rsidR="0043196F" w:rsidRPr="00DF3016" w:rsidRDefault="0043196F" w:rsidP="0084533E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lastRenderedPageBreak/>
        <w:t>Національний університет «Запорізька політехніка»</w:t>
      </w:r>
    </w:p>
    <w:p w14:paraId="28770A54" w14:textId="77777777" w:rsidR="0043196F" w:rsidRPr="00DF3016" w:rsidRDefault="0043196F" w:rsidP="00845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факультет радіоелектроніки та телекомунікацій</w:t>
      </w:r>
    </w:p>
    <w:p w14:paraId="79D3FC2C" w14:textId="77777777" w:rsidR="0043196F" w:rsidRPr="00DF3016" w:rsidRDefault="0043196F" w:rsidP="00845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кафедра радіотехніки та телекомунікацій</w:t>
      </w:r>
    </w:p>
    <w:p w14:paraId="547E2503" w14:textId="77777777" w:rsidR="0043196F" w:rsidRPr="00DF3016" w:rsidRDefault="0043196F" w:rsidP="0084533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F3016">
        <w:rPr>
          <w:rFonts w:ascii="Times New Roman" w:hAnsi="Times New Roman"/>
          <w:sz w:val="28"/>
          <w:szCs w:val="28"/>
          <w:lang w:val="uk-UA"/>
        </w:rPr>
        <w:t>спеціальність 172 «Телекомунікації та радіотехніка»</w:t>
      </w:r>
    </w:p>
    <w:p w14:paraId="065EB5D7" w14:textId="584E0BD6" w:rsidR="0043196F" w:rsidRPr="00F865D5" w:rsidRDefault="009016E2" w:rsidP="0084533E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E41A3">
        <w:rPr>
          <w:rFonts w:ascii="Times New Roman" w:hAnsi="Times New Roman"/>
          <w:sz w:val="28"/>
          <w:szCs w:val="28"/>
          <w:lang w:val="uk-UA"/>
        </w:rPr>
        <w:t xml:space="preserve">освітня </w:t>
      </w:r>
      <w:r w:rsidR="0043196F" w:rsidRPr="00DF3016">
        <w:rPr>
          <w:rFonts w:ascii="Times New Roman" w:hAnsi="Times New Roman"/>
          <w:sz w:val="28"/>
          <w:szCs w:val="28"/>
          <w:lang w:val="uk-UA"/>
        </w:rPr>
        <w:t xml:space="preserve">програма </w:t>
      </w:r>
      <w:r w:rsidR="00F865D5" w:rsidRPr="00DF3016">
        <w:rPr>
          <w:rFonts w:ascii="Times New Roman" w:hAnsi="Times New Roman"/>
          <w:sz w:val="28"/>
          <w:szCs w:val="28"/>
          <w:lang w:val="uk-UA"/>
        </w:rPr>
        <w:t>«</w:t>
      </w:r>
      <w:r w:rsidR="00F865D5">
        <w:rPr>
          <w:rFonts w:ascii="Times New Roman" w:hAnsi="Times New Roman"/>
          <w:sz w:val="28"/>
          <w:szCs w:val="28"/>
          <w:lang w:val="uk-UA"/>
        </w:rPr>
        <w:t>Інформаційні мережі зв’язку</w:t>
      </w:r>
      <w:r w:rsidR="00F865D5" w:rsidRPr="00DF3016">
        <w:rPr>
          <w:rFonts w:ascii="Times New Roman" w:hAnsi="Times New Roman"/>
          <w:sz w:val="28"/>
          <w:szCs w:val="28"/>
          <w:lang w:val="uk-UA"/>
        </w:rPr>
        <w:t>»</w:t>
      </w:r>
    </w:p>
    <w:p w14:paraId="7A72B319" w14:textId="77777777" w:rsidR="0043196F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ОПИС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fr-BE"/>
        </w:rPr>
        <w:t>/</w:t>
      </w:r>
      <w:proofErr w:type="spellStart"/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Силлабус</w:t>
      </w:r>
      <w:proofErr w:type="spellEnd"/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дисципліни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fr-BE"/>
        </w:rPr>
        <w:t>/</w:t>
      </w:r>
      <w:r w:rsidRPr="00DF3016">
        <w:rPr>
          <w:rFonts w:ascii="Times New Roman" w:hAnsi="Times New Roman"/>
          <w:color w:val="000000" w:themeColor="text1"/>
          <w:sz w:val="28"/>
          <w:szCs w:val="28"/>
          <w:lang w:val="uk-UA"/>
        </w:rPr>
        <w:t>модуля</w:t>
      </w:r>
    </w:p>
    <w:p w14:paraId="1D4DB68D" w14:textId="77777777" w:rsidR="0043196F" w:rsidRDefault="0043196F" w:rsidP="0043196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4643"/>
        <w:gridCol w:w="4643"/>
      </w:tblGrid>
      <w:tr w:rsidR="00176B29" w:rsidRPr="00117832" w14:paraId="0D56179B" w14:textId="77777777" w:rsidTr="00D07807">
        <w:trPr>
          <w:trHeight w:val="513"/>
        </w:trPr>
        <w:tc>
          <w:tcPr>
            <w:tcW w:w="2500" w:type="pct"/>
          </w:tcPr>
          <w:p w14:paraId="49610B6D" w14:textId="77777777" w:rsidR="00D1316A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Коротка назва університету 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>/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підрозділу</w:t>
            </w:r>
          </w:p>
          <w:p w14:paraId="2B002406" w14:textId="77777777"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дата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 xml:space="preserve"> (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місяць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 xml:space="preserve"> /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рік</w:t>
            </w:r>
            <w:r w:rsidR="00D07807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fr-BE"/>
              </w:rPr>
              <w:t xml:space="preserve">)   </w:t>
            </w:r>
          </w:p>
        </w:tc>
        <w:tc>
          <w:tcPr>
            <w:tcW w:w="2500" w:type="pct"/>
          </w:tcPr>
          <w:p w14:paraId="3F72C256" w14:textId="77777777" w:rsidR="00624612" w:rsidRPr="00117832" w:rsidRDefault="005057C4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НУ «Запорізька політехніка»</w:t>
            </w:r>
          </w:p>
          <w:p w14:paraId="30963403" w14:textId="404FAF79" w:rsidR="00624612" w:rsidRPr="009016E2" w:rsidRDefault="009016E2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2020</w:t>
            </w:r>
          </w:p>
        </w:tc>
      </w:tr>
      <w:tr w:rsidR="00176B29" w:rsidRPr="00117832" w14:paraId="107E3BB7" w14:textId="77777777" w:rsidTr="00D07807">
        <w:tc>
          <w:tcPr>
            <w:tcW w:w="2500" w:type="pct"/>
          </w:tcPr>
          <w:p w14:paraId="3AD457D8" w14:textId="77777777"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 модулю / дисципліни</w:t>
            </w:r>
          </w:p>
        </w:tc>
        <w:tc>
          <w:tcPr>
            <w:tcW w:w="2500" w:type="pct"/>
          </w:tcPr>
          <w:p w14:paraId="7F3ADEB1" w14:textId="77777777" w:rsidR="0052115D" w:rsidRPr="00287ED9" w:rsidRDefault="003E61A3" w:rsidP="00F7156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287ED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графічного та геометричного моделювання</w:t>
            </w:r>
          </w:p>
        </w:tc>
      </w:tr>
      <w:tr w:rsidR="00176B29" w:rsidRPr="00117832" w14:paraId="6FCC4F0F" w14:textId="77777777" w:rsidTr="00D07807">
        <w:tc>
          <w:tcPr>
            <w:tcW w:w="2500" w:type="pct"/>
          </w:tcPr>
          <w:p w14:paraId="55C5A86E" w14:textId="77777777" w:rsidR="0052115D" w:rsidRPr="00117832" w:rsidRDefault="00D1316A" w:rsidP="0007638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Код:</w:t>
            </w:r>
          </w:p>
        </w:tc>
        <w:tc>
          <w:tcPr>
            <w:tcW w:w="2500" w:type="pct"/>
          </w:tcPr>
          <w:p w14:paraId="1ADB72B5" w14:textId="32525F60" w:rsidR="0052115D" w:rsidRPr="00F865D5" w:rsidRDefault="00D07807" w:rsidP="00070D5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EE41A3">
              <w:rPr>
                <w:rFonts w:ascii="Times New Roman" w:hAnsi="Times New Roman"/>
                <w:sz w:val="24"/>
                <w:szCs w:val="24"/>
                <w:lang w:val="uk-UA"/>
              </w:rPr>
              <w:t>ПП</w:t>
            </w:r>
            <w:r w:rsidR="008932B9" w:rsidRPr="00EE41A3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EE41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E2ED0" w:rsidRPr="00EE41A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70D58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bookmarkStart w:id="0" w:name="_GoBack"/>
            <w:bookmarkEnd w:id="0"/>
          </w:p>
        </w:tc>
      </w:tr>
    </w:tbl>
    <w:p w14:paraId="0C01F354" w14:textId="77777777"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4643"/>
        <w:gridCol w:w="4643"/>
      </w:tblGrid>
      <w:tr w:rsidR="00176B29" w:rsidRPr="00117832" w14:paraId="091D42B1" w14:textId="77777777" w:rsidTr="0003343B">
        <w:tc>
          <w:tcPr>
            <w:tcW w:w="2500" w:type="pct"/>
          </w:tcPr>
          <w:p w14:paraId="41E0A12D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2500" w:type="pct"/>
          </w:tcPr>
          <w:p w14:paraId="61941602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Підрозділ університету</w:t>
            </w:r>
          </w:p>
        </w:tc>
      </w:tr>
      <w:tr w:rsidR="00176B29" w:rsidRPr="00117832" w14:paraId="65A92BF1" w14:textId="77777777" w:rsidTr="0003343B">
        <w:tc>
          <w:tcPr>
            <w:tcW w:w="2500" w:type="pct"/>
          </w:tcPr>
          <w:p w14:paraId="42942C5C" w14:textId="77777777" w:rsidR="00624612" w:rsidRPr="0046000F" w:rsidRDefault="0046000F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6000F">
              <w:rPr>
                <w:rFonts w:ascii="Times New Roman" w:hAnsi="Times New Roman"/>
                <w:sz w:val="24"/>
                <w:szCs w:val="24"/>
                <w:lang w:val="uk-UA"/>
              </w:rPr>
              <w:t>Самойлик Сергій Сергійович</w:t>
            </w:r>
          </w:p>
        </w:tc>
        <w:tc>
          <w:tcPr>
            <w:tcW w:w="2500" w:type="pct"/>
          </w:tcPr>
          <w:p w14:paraId="497697C5" w14:textId="77777777" w:rsidR="00624612" w:rsidRPr="00117832" w:rsidRDefault="00D07807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Кафедра радіотехніки та телекомунікацій</w:t>
            </w:r>
          </w:p>
        </w:tc>
      </w:tr>
    </w:tbl>
    <w:p w14:paraId="2607B26A" w14:textId="77777777" w:rsidR="0052115D" w:rsidRPr="00117832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76B29" w:rsidRPr="00117832" w14:paraId="1D256ABE" w14:textId="77777777" w:rsidTr="00D1316A">
        <w:tc>
          <w:tcPr>
            <w:tcW w:w="1666" w:type="pct"/>
            <w:vAlign w:val="center"/>
          </w:tcPr>
          <w:p w14:paraId="10545BA3" w14:textId="77777777" w:rsidR="00624612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навчання</w:t>
            </w:r>
          </w:p>
          <w:p w14:paraId="0F4C2880" w14:textId="77777777" w:rsidR="0052115D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(BA/MA)</w:t>
            </w:r>
          </w:p>
        </w:tc>
        <w:tc>
          <w:tcPr>
            <w:tcW w:w="1666" w:type="pct"/>
          </w:tcPr>
          <w:p w14:paraId="77BA7763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Рівень модулю/</w:t>
            </w:r>
            <w:r w:rsidR="00415580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  <w:r w:rsidR="00624612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4782F658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номер семестру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667" w:type="pct"/>
          </w:tcPr>
          <w:p w14:paraId="06315EAC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Тип модулю/</w:t>
            </w:r>
            <w:r w:rsidR="00415580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дисципліни</w:t>
            </w:r>
          </w:p>
          <w:p w14:paraId="2F0991A6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обов’язковий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вибірковий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176B29" w:rsidRPr="00117832" w14:paraId="25A5C89E" w14:textId="77777777" w:rsidTr="00117832">
        <w:tc>
          <w:tcPr>
            <w:tcW w:w="1666" w:type="pct"/>
          </w:tcPr>
          <w:p w14:paraId="3F7CC1E8" w14:textId="77777777" w:rsidR="0052115D" w:rsidRPr="00117832" w:rsidRDefault="008932B9" w:rsidP="008932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Перший</w:t>
            </w:r>
            <w:r w:rsidR="0007638C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бакалаврський</w:t>
            </w:r>
            <w:r w:rsidR="0007638C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</w:tc>
        <w:tc>
          <w:tcPr>
            <w:tcW w:w="1666" w:type="pct"/>
          </w:tcPr>
          <w:p w14:paraId="3027B4AD" w14:textId="77777777" w:rsidR="0052115D" w:rsidRPr="00117832" w:rsidRDefault="000B0162" w:rsidP="004600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667" w:type="pct"/>
          </w:tcPr>
          <w:p w14:paraId="7E4B310D" w14:textId="77777777" w:rsidR="0052115D" w:rsidRPr="00C56050" w:rsidRDefault="008932B9" w:rsidP="001178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6050">
              <w:rPr>
                <w:rFonts w:ascii="Times New Roman" w:hAnsi="Times New Roman"/>
                <w:sz w:val="24"/>
                <w:szCs w:val="24"/>
                <w:lang w:val="uk-UA"/>
              </w:rPr>
              <w:t>нормативна</w:t>
            </w:r>
          </w:p>
        </w:tc>
      </w:tr>
    </w:tbl>
    <w:p w14:paraId="640E29D7" w14:textId="77777777" w:rsidR="0052115D" w:rsidRPr="00E129CB" w:rsidRDefault="0052115D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000" w:type="pct"/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3096"/>
      </w:tblGrid>
      <w:tr w:rsidR="00117832" w:rsidRPr="00117832" w14:paraId="00722A16" w14:textId="77777777" w:rsidTr="00D1316A">
        <w:tc>
          <w:tcPr>
            <w:tcW w:w="1666" w:type="pct"/>
          </w:tcPr>
          <w:p w14:paraId="0E681226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Форма навчання</w:t>
            </w:r>
          </w:p>
          <w:p w14:paraId="498CE4A4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/</w:t>
            </w:r>
            <w:r w:rsidR="002072D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666" w:type="pct"/>
            <w:vAlign w:val="center"/>
          </w:tcPr>
          <w:p w14:paraId="3D2C4131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Тривалість</w:t>
            </w:r>
          </w:p>
          <w:p w14:paraId="65CDD7EE" w14:textId="77777777" w:rsidR="00624612" w:rsidRPr="00117832" w:rsidRDefault="00624612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тижнів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місяців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67" w:type="pct"/>
            <w:vAlign w:val="center"/>
          </w:tcPr>
          <w:p w14:paraId="24E1AB37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Мова викладання</w:t>
            </w:r>
          </w:p>
        </w:tc>
      </w:tr>
      <w:tr w:rsidR="00117832" w:rsidRPr="00117832" w14:paraId="7FCA55A0" w14:textId="77777777" w:rsidTr="00117832">
        <w:tc>
          <w:tcPr>
            <w:tcW w:w="1666" w:type="pct"/>
          </w:tcPr>
          <w:p w14:paraId="36C53DF2" w14:textId="77777777" w:rsidR="0052115D" w:rsidRPr="005337F3" w:rsidRDefault="0007638C" w:rsidP="005337F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лекції</w:t>
            </w:r>
            <w:r w:rsidR="002072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r w:rsidR="002072D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="002072D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66" w:type="pct"/>
            <w:vAlign w:val="center"/>
          </w:tcPr>
          <w:p w14:paraId="47E65058" w14:textId="77777777" w:rsidR="0052115D" w:rsidRPr="0046000F" w:rsidRDefault="0046000F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1667" w:type="pct"/>
            <w:vAlign w:val="center"/>
          </w:tcPr>
          <w:p w14:paraId="69A526B1" w14:textId="77777777" w:rsidR="0052115D" w:rsidRPr="00117832" w:rsidRDefault="000F5584" w:rsidP="000334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1043C899" w14:textId="77777777" w:rsidR="00315006" w:rsidRPr="00117832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662"/>
      </w:tblGrid>
      <w:tr w:rsidR="004876DE" w:rsidRPr="00117832" w14:paraId="4AF43D08" w14:textId="77777777" w:rsidTr="004876DE">
        <w:tc>
          <w:tcPr>
            <w:tcW w:w="5000" w:type="pct"/>
            <w:gridSpan w:val="2"/>
          </w:tcPr>
          <w:p w14:paraId="13735799" w14:textId="77777777" w:rsidR="004876DE" w:rsidRPr="00117832" w:rsidRDefault="004876DE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Зв'язок з іншими дисциплінами</w:t>
            </w:r>
          </w:p>
        </w:tc>
      </w:tr>
      <w:tr w:rsidR="00176B29" w:rsidRPr="00117832" w14:paraId="5651D7B8" w14:textId="77777777" w:rsidTr="00315006">
        <w:tc>
          <w:tcPr>
            <w:tcW w:w="2490" w:type="pct"/>
          </w:tcPr>
          <w:p w14:paraId="16D63B71" w14:textId="77777777" w:rsidR="0052115D" w:rsidRPr="00117832" w:rsidRDefault="00415580" w:rsidP="00287E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Попередні</w:t>
            </w:r>
            <w:r w:rsidR="0052115D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14:paraId="33B3283B" w14:textId="6E39BCF5" w:rsidR="0003343B" w:rsidRPr="003E2ED0" w:rsidRDefault="0003343B" w:rsidP="00287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AA710D" w:rsidRPr="003E2ED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технології</w:t>
            </w:r>
            <w:r w:rsidR="00287ED9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B1B3287" w14:textId="3812E310" w:rsidR="00593FCF" w:rsidRPr="003E2ED0" w:rsidRDefault="003E2ED0" w:rsidP="00287ED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3E2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ED50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Інженерна </w:t>
            </w:r>
            <w:r w:rsidR="00BE40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ED50DE">
              <w:rPr>
                <w:rFonts w:ascii="Times New Roman" w:hAnsi="Times New Roman"/>
                <w:sz w:val="24"/>
                <w:szCs w:val="24"/>
                <w:lang w:val="uk-UA"/>
              </w:rPr>
              <w:t>комп’ютерна г</w:t>
            </w:r>
            <w:r w:rsidR="00BE4005">
              <w:rPr>
                <w:rFonts w:ascii="Times New Roman" w:hAnsi="Times New Roman"/>
                <w:sz w:val="24"/>
                <w:szCs w:val="24"/>
                <w:lang w:val="uk-UA"/>
              </w:rPr>
              <w:t>рафіка</w:t>
            </w:r>
          </w:p>
        </w:tc>
        <w:tc>
          <w:tcPr>
            <w:tcW w:w="2510" w:type="pct"/>
          </w:tcPr>
          <w:p w14:paraId="5D6E4FBD" w14:textId="2CE4E87D" w:rsidR="0052115D" w:rsidRPr="00117832" w:rsidRDefault="00D052BA" w:rsidP="000334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E41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наступні</w:t>
            </w:r>
            <w:r w:rsidR="0052115D" w:rsidRPr="00EE41A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52115D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(</w:t>
            </w:r>
            <w:r w:rsidR="00415580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якщо потрібно</w:t>
            </w:r>
            <w:r w:rsidR="0052115D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):</w:t>
            </w:r>
            <w:r w:rsidR="0052115D"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13561193" w14:textId="77777777" w:rsidR="00BE4005" w:rsidRPr="00BE4005" w:rsidRDefault="004876DE" w:rsidP="00287E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 w:rsidR="00BE4005" w:rsidRPr="00BE40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автоматизації проектування </w:t>
            </w:r>
          </w:p>
          <w:p w14:paraId="6BF5F8AC" w14:textId="67ECF297" w:rsidR="00593FCF" w:rsidRPr="00117832" w:rsidRDefault="00BE4005" w:rsidP="00BE4005">
            <w:pPr>
              <w:shd w:val="clear" w:color="auto" w:fill="FFFFFF" w:themeFill="background1"/>
              <w:spacing w:after="0" w:line="240" w:lineRule="auto"/>
              <w:ind w:firstLine="19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E4005">
              <w:rPr>
                <w:rFonts w:ascii="Times New Roman" w:hAnsi="Times New Roman"/>
                <w:sz w:val="24"/>
                <w:szCs w:val="24"/>
                <w:lang w:val="uk-UA"/>
              </w:rPr>
              <w:t>радіоелектронної апаратури</w:t>
            </w:r>
          </w:p>
        </w:tc>
      </w:tr>
    </w:tbl>
    <w:p w14:paraId="1CCD83CA" w14:textId="77777777" w:rsidR="00315006" w:rsidRPr="00117832" w:rsidRDefault="00315006" w:rsidP="00D131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000" w:type="pct"/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176B29" w:rsidRPr="00117832" w14:paraId="6A737EE1" w14:textId="77777777" w:rsidTr="00D1316A">
        <w:tc>
          <w:tcPr>
            <w:tcW w:w="1250" w:type="pct"/>
          </w:tcPr>
          <w:p w14:paraId="13459CF9" w14:textId="77777777" w:rsidR="0052115D" w:rsidRPr="00117832" w:rsidRDefault="0052115D" w:rsidP="002315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ECTS 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br/>
              <w:t>(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Кред</w:t>
            </w:r>
            <w:r w:rsidR="0023152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</w:t>
            </w:r>
            <w:r w:rsidR="000F5584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 модуля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50" w:type="pct"/>
          </w:tcPr>
          <w:p w14:paraId="70A3C5F6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Загальна кількість </w:t>
            </w:r>
            <w:r w:rsidR="004876DE"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год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ин</w:t>
            </w:r>
          </w:p>
        </w:tc>
        <w:tc>
          <w:tcPr>
            <w:tcW w:w="1250" w:type="pct"/>
            <w:vAlign w:val="center"/>
          </w:tcPr>
          <w:p w14:paraId="55EE4F79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години</w:t>
            </w:r>
          </w:p>
        </w:tc>
        <w:tc>
          <w:tcPr>
            <w:tcW w:w="1250" w:type="pct"/>
            <w:vAlign w:val="center"/>
          </w:tcPr>
          <w:p w14:paraId="326BBE62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176B29" w:rsidRPr="00117832" w14:paraId="7734FA4B" w14:textId="77777777" w:rsidTr="002072D6">
        <w:tc>
          <w:tcPr>
            <w:tcW w:w="1250" w:type="pct"/>
          </w:tcPr>
          <w:p w14:paraId="6BD7704D" w14:textId="77777777" w:rsidR="0052115D" w:rsidRPr="00117832" w:rsidRDefault="0046000F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50" w:type="pct"/>
          </w:tcPr>
          <w:p w14:paraId="42FC2FC3" w14:textId="77777777" w:rsidR="0052115D" w:rsidRPr="00117832" w:rsidRDefault="0046000F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90</w:t>
            </w:r>
          </w:p>
        </w:tc>
        <w:tc>
          <w:tcPr>
            <w:tcW w:w="1250" w:type="pct"/>
          </w:tcPr>
          <w:p w14:paraId="5FC113FF" w14:textId="77777777" w:rsidR="0052115D" w:rsidRPr="00117832" w:rsidRDefault="0046000F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1250" w:type="pct"/>
          </w:tcPr>
          <w:p w14:paraId="0D28F468" w14:textId="77777777" w:rsidR="0052115D" w:rsidRPr="00117832" w:rsidRDefault="0046000F" w:rsidP="00AA71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</w:tr>
      <w:tr w:rsidR="00176B29" w:rsidRPr="00117832" w14:paraId="43A688AB" w14:textId="77777777" w:rsidTr="004876DE">
        <w:trPr>
          <w:trHeight w:val="421"/>
        </w:trPr>
        <w:tc>
          <w:tcPr>
            <w:tcW w:w="5000" w:type="pct"/>
            <w:gridSpan w:val="4"/>
          </w:tcPr>
          <w:p w14:paraId="4672F825" w14:textId="77777777" w:rsidR="0052115D" w:rsidRPr="00BF1604" w:rsidRDefault="00BF1604" w:rsidP="00BF160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6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Мета навчання дисципліни (модуля)</w:t>
            </w:r>
            <w:r w:rsidR="0052115D" w:rsidRPr="00BF160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F160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компетенції надбані внаслідок вивчення дисципліни (модуля)</w:t>
            </w:r>
          </w:p>
        </w:tc>
      </w:tr>
      <w:tr w:rsidR="00176B29" w:rsidRPr="00117832" w14:paraId="3891F1C9" w14:textId="77777777" w:rsidTr="00D1316A">
        <w:trPr>
          <w:trHeight w:val="954"/>
        </w:trPr>
        <w:tc>
          <w:tcPr>
            <w:tcW w:w="5000" w:type="pct"/>
            <w:gridSpan w:val="4"/>
            <w:vAlign w:val="center"/>
          </w:tcPr>
          <w:p w14:paraId="66D5F12B" w14:textId="599B13F2" w:rsidR="00624612" w:rsidRPr="003E2ED0" w:rsidRDefault="003E2ED0" w:rsidP="00D1316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2ED0">
              <w:rPr>
                <w:rFonts w:ascii="Times New Roman" w:hAnsi="Times New Roman"/>
                <w:szCs w:val="28"/>
                <w:lang w:val="uk-UA"/>
              </w:rPr>
              <w:t>Підготовка сучасного фахівця, який володіє базовими знаннями і навичками роботи з графікою, основних моделей представлення графічної інформації, принципів функціонування графічних пакетів, вмінням вибрати відповідний інструментарій для вирішення конкретних завдань при проектуванні радіотехнічної апаратури .</w:t>
            </w:r>
          </w:p>
        </w:tc>
      </w:tr>
      <w:tr w:rsidR="00176B29" w:rsidRPr="00117832" w14:paraId="30A4BFFA" w14:textId="77777777" w:rsidTr="00D1316A">
        <w:tc>
          <w:tcPr>
            <w:tcW w:w="2500" w:type="pct"/>
            <w:gridSpan w:val="2"/>
            <w:vAlign w:val="center"/>
          </w:tcPr>
          <w:p w14:paraId="51F58CD3" w14:textId="77777777" w:rsidR="0052115D" w:rsidRPr="00117832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Результати навчання в термінах компетенцій</w:t>
            </w:r>
            <w:r w:rsidR="0052115D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14:paraId="54286E91" w14:textId="77777777" w:rsidR="0052115D" w:rsidRPr="00117832" w:rsidRDefault="00415580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Методи навчання</w:t>
            </w:r>
          </w:p>
          <w:p w14:paraId="2E268A71" w14:textId="77777777" w:rsidR="00624612" w:rsidRPr="00117832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теорія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лабораторні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практичні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1250" w:type="pct"/>
            <w:vAlign w:val="center"/>
          </w:tcPr>
          <w:p w14:paraId="1799DBC2" w14:textId="77777777" w:rsidR="0052115D" w:rsidRPr="00117832" w:rsidRDefault="000F5584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Контроль якості</w:t>
            </w:r>
          </w:p>
          <w:p w14:paraId="049058A1" w14:textId="77777777" w:rsidR="00624612" w:rsidRPr="00117832" w:rsidRDefault="00624612" w:rsidP="004876D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0F5584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письмовий екзамен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0F5584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усний екзамен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звіт</w:t>
            </w: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</w:tr>
      <w:tr w:rsidR="00176B29" w:rsidRPr="00EE41A3" w14:paraId="35D17083" w14:textId="77777777" w:rsidTr="002072D6">
        <w:tc>
          <w:tcPr>
            <w:tcW w:w="2500" w:type="pct"/>
            <w:gridSpan w:val="2"/>
          </w:tcPr>
          <w:p w14:paraId="58DD17BC" w14:textId="7253F712" w:rsidR="00945455" w:rsidRPr="00EE41A3" w:rsidRDefault="00945455" w:rsidP="00945455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</w:pPr>
            <w:r w:rsidRPr="00EE41A3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>Загальні компетен</w:t>
            </w:r>
            <w:r w:rsidR="00287ED9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>тності</w:t>
            </w:r>
            <w:r w:rsidRPr="00EE41A3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>:</w:t>
            </w:r>
          </w:p>
          <w:p w14:paraId="34E45CCB" w14:textId="43C35A02" w:rsidR="00945455" w:rsidRPr="00EE41A3" w:rsidRDefault="00945455" w:rsidP="00945455">
            <w:pPr>
              <w:spacing w:after="0" w:line="240" w:lineRule="auto"/>
              <w:ind w:firstLine="142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з</w:t>
            </w:r>
            <w:proofErr w:type="spellStart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датність</w:t>
            </w:r>
            <w:proofErr w:type="spellEnd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до</w:t>
            </w:r>
            <w:proofErr w:type="spellEnd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абстрактного</w:t>
            </w:r>
            <w:proofErr w:type="spellEnd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мислення</w:t>
            </w:r>
            <w:proofErr w:type="spellEnd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аналізу</w:t>
            </w:r>
            <w:proofErr w:type="spellEnd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та</w:t>
            </w:r>
            <w:proofErr w:type="spellEnd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синтезу</w:t>
            </w:r>
            <w:proofErr w:type="spellEnd"/>
            <w:r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 xml:space="preserve"> (</w:t>
            </w:r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ЗК</w:t>
            </w:r>
            <w:r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-</w:t>
            </w:r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1</w:t>
            </w:r>
            <w:r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);</w:t>
            </w:r>
          </w:p>
          <w:p w14:paraId="3860D784" w14:textId="7396B540" w:rsidR="00945455" w:rsidRPr="00EE41A3" w:rsidRDefault="00945455" w:rsidP="00945455">
            <w:pPr>
              <w:spacing w:after="0" w:line="240" w:lineRule="auto"/>
              <w:ind w:firstLine="142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здатність планувати та управляти часом (ЗК</w:t>
            </w:r>
            <w:r w:rsidR="00A770A0"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-</w:t>
            </w:r>
            <w:r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3);</w:t>
            </w:r>
          </w:p>
          <w:p w14:paraId="3F154D86" w14:textId="77B44F9C" w:rsidR="00945455" w:rsidRPr="00EE41A3" w:rsidRDefault="00945455" w:rsidP="00945455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lastRenderedPageBreak/>
              <w:t>– з</w:t>
            </w:r>
            <w:proofErr w:type="spellStart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датність</w:t>
            </w:r>
            <w:proofErr w:type="spellEnd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спілкуватися</w:t>
            </w:r>
            <w:proofErr w:type="spellEnd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державною</w:t>
            </w:r>
            <w:proofErr w:type="spellEnd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мовою</w:t>
            </w:r>
            <w:proofErr w:type="spellEnd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як</w:t>
            </w:r>
            <w:proofErr w:type="spellEnd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усно</w:t>
            </w:r>
            <w:proofErr w:type="spellEnd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так</w:t>
            </w:r>
            <w:proofErr w:type="spellEnd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письмово</w:t>
            </w:r>
            <w:proofErr w:type="spellEnd"/>
            <w:r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 xml:space="preserve"> (ЗК</w:t>
            </w:r>
            <w:r w:rsidR="00A770A0"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-</w:t>
            </w:r>
            <w:r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5);</w:t>
            </w:r>
          </w:p>
          <w:p w14:paraId="2F4BE5DF" w14:textId="5B5EFB26" w:rsidR="00945455" w:rsidRPr="00EE41A3" w:rsidRDefault="00945455" w:rsidP="00945455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з</w:t>
            </w:r>
            <w:proofErr w:type="spellStart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датність</w:t>
            </w:r>
            <w:proofErr w:type="spellEnd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працювати</w:t>
            </w:r>
            <w:proofErr w:type="spellEnd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E41A3"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>команді</w:t>
            </w:r>
            <w:proofErr w:type="spellEnd"/>
            <w:r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 xml:space="preserve"> (ЗК</w:t>
            </w:r>
            <w:r w:rsidR="00A770A0"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-</w:t>
            </w:r>
            <w:r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6)</w:t>
            </w:r>
            <w:r w:rsidR="00EF46BB"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.</w:t>
            </w:r>
          </w:p>
          <w:p w14:paraId="0084BEFD" w14:textId="4E05D167" w:rsidR="00CE0477" w:rsidRPr="00EE41A3" w:rsidRDefault="00CE0477" w:rsidP="00CE0477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</w:pPr>
            <w:r w:rsidRPr="00EE41A3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 xml:space="preserve">Фахові </w:t>
            </w:r>
            <w:r w:rsidR="00287ED9" w:rsidRPr="00EE41A3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>компетен</w:t>
            </w:r>
            <w:r w:rsidR="00287ED9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>тності</w:t>
            </w:r>
            <w:r w:rsidRPr="00EE41A3">
              <w:rPr>
                <w:rFonts w:ascii="TimesNewRomanPSMT" w:eastAsia="Times New Roman" w:hAnsi="TimesNewRomanPSMT"/>
                <w:b/>
                <w:sz w:val="24"/>
                <w:szCs w:val="24"/>
                <w:lang w:val="uk-UA" w:eastAsia="ru-RU"/>
              </w:rPr>
              <w:t>:</w:t>
            </w:r>
          </w:p>
          <w:p w14:paraId="118CB0F9" w14:textId="77777777" w:rsidR="00E375D0" w:rsidRPr="00EE41A3" w:rsidRDefault="00E375D0" w:rsidP="00E375D0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здатність здійснювати комп'ютерне моделювання пристроїв, систем і процесів з використанням універсальних пакетів прикладних програм (ПК-4);</w:t>
            </w:r>
          </w:p>
          <w:p w14:paraId="7F9E18C3" w14:textId="77777777" w:rsidR="00BC31EA" w:rsidRPr="00EE41A3" w:rsidRDefault="00BC31EA" w:rsidP="00BC31EA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готовність до вивчення науково-технічної інформації, вітчизняного і закордонного досвіду з тематики телекомунікацій (ПК-14);</w:t>
            </w:r>
          </w:p>
          <w:p w14:paraId="5D6DF1AF" w14:textId="77777777" w:rsidR="00E375D0" w:rsidRPr="00EE41A3" w:rsidRDefault="00E375D0" w:rsidP="00E375D0">
            <w:pPr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здатність складати нормативну документацію (інструкції), телекомунікаційних та радіотехнічних систем;</w:t>
            </w:r>
          </w:p>
          <w:p w14:paraId="0E08397C" w14:textId="77777777" w:rsidR="00E375D0" w:rsidRPr="00EE41A3" w:rsidRDefault="00E375D0" w:rsidP="00E375D0">
            <w:pPr>
              <w:tabs>
                <w:tab w:val="left" w:pos="426"/>
              </w:tabs>
              <w:spacing w:after="0" w:line="240" w:lineRule="auto"/>
              <w:ind w:firstLine="142"/>
              <w:jc w:val="both"/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</w:pPr>
            <w:r w:rsidRPr="00EE41A3">
              <w:rPr>
                <w:rFonts w:ascii="TimesNewRomanPSMT" w:eastAsia="Times New Roman" w:hAnsi="TimesNewRomanPSMT"/>
                <w:sz w:val="24"/>
                <w:szCs w:val="24"/>
                <w:lang w:val="uk-UA" w:eastAsia="ru-RU"/>
              </w:rPr>
              <w:t>– здатність правильно вибрати клас і ступінь складності геометричної моделі для проектованого об'єкта.</w:t>
            </w:r>
          </w:p>
          <w:p w14:paraId="547F963B" w14:textId="5D833800" w:rsidR="003E36C7" w:rsidRPr="00EE41A3" w:rsidRDefault="003E36C7" w:rsidP="00E375D0">
            <w:pPr>
              <w:tabs>
                <w:tab w:val="left" w:pos="426"/>
              </w:tabs>
              <w:spacing w:after="0" w:line="240" w:lineRule="auto"/>
              <w:ind w:firstLine="14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EE41A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Результати навчання:</w:t>
            </w:r>
          </w:p>
          <w:p w14:paraId="2D8A69FF" w14:textId="0BC6F12A" w:rsidR="008F0D06" w:rsidRPr="00EE41A3" w:rsidRDefault="008F0D06" w:rsidP="006D54B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1" w:name="_Hlk65533984"/>
            <w:r w:rsidRPr="00EE41A3">
              <w:rPr>
                <w:rFonts w:ascii="Times New Roman" w:hAnsi="Times New Roman"/>
                <w:sz w:val="24"/>
                <w:szCs w:val="24"/>
                <w:lang w:val="uk-UA"/>
              </w:rPr>
              <w:t>– застосування розуміння засобів автоматизації проектування і технічної</w:t>
            </w:r>
            <w:r w:rsidR="003E36C7" w:rsidRPr="00EE41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41A3">
              <w:rPr>
                <w:rFonts w:ascii="Times New Roman" w:hAnsi="Times New Roman"/>
                <w:sz w:val="24"/>
                <w:szCs w:val="24"/>
                <w:lang w:val="uk-UA"/>
              </w:rPr>
              <w:t>експлуатації систем телекомунікацій</w:t>
            </w:r>
            <w:r w:rsidR="00E2538A" w:rsidRPr="00EE41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41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професійній діяльності (РН-15);</w:t>
            </w:r>
          </w:p>
          <w:p w14:paraId="56986FFA" w14:textId="65569FCA" w:rsidR="008F0D06" w:rsidRPr="00EE41A3" w:rsidRDefault="008F0D06" w:rsidP="00E2538A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1A3">
              <w:rPr>
                <w:rFonts w:ascii="Times New Roman" w:hAnsi="Times New Roman"/>
                <w:sz w:val="24"/>
                <w:szCs w:val="24"/>
                <w:lang w:val="uk-UA"/>
              </w:rPr>
              <w:t>– розуміння та дотримання вітчизняних і міжнародних нормативних</w:t>
            </w:r>
            <w:r w:rsidR="003E36C7" w:rsidRPr="00EE41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41A3">
              <w:rPr>
                <w:rFonts w:ascii="Times New Roman" w:hAnsi="Times New Roman"/>
                <w:sz w:val="24"/>
                <w:szCs w:val="24"/>
                <w:lang w:val="uk-UA"/>
              </w:rPr>
              <w:t>документів з питань розроблення, впровадження та технічної експлуатації</w:t>
            </w:r>
            <w:r w:rsidR="006D54BF" w:rsidRPr="00EE41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41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інформаційно-телекомунікаційних мереж, </w:t>
            </w:r>
            <w:proofErr w:type="spellStart"/>
            <w:r w:rsidRPr="00EE41A3">
              <w:rPr>
                <w:rFonts w:ascii="Times New Roman" w:hAnsi="Times New Roman"/>
                <w:sz w:val="24"/>
                <w:szCs w:val="24"/>
                <w:lang w:val="uk-UA"/>
              </w:rPr>
              <w:t>теле</w:t>
            </w:r>
            <w:proofErr w:type="spellEnd"/>
            <w:r w:rsidR="00E2538A" w:rsidRPr="00EE41A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EE41A3">
              <w:rPr>
                <w:rFonts w:ascii="Times New Roman" w:hAnsi="Times New Roman"/>
                <w:sz w:val="24"/>
                <w:szCs w:val="24"/>
                <w:lang w:val="uk-UA"/>
              </w:rPr>
              <w:t>комунікаційних і радіотехнічних систем (РН-17);</w:t>
            </w:r>
          </w:p>
          <w:p w14:paraId="66149E52" w14:textId="5507189E" w:rsidR="008F0D06" w:rsidRPr="00EE41A3" w:rsidRDefault="008F0D06" w:rsidP="006D54BF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1A3">
              <w:rPr>
                <w:rFonts w:ascii="Times New Roman" w:hAnsi="Times New Roman"/>
                <w:sz w:val="24"/>
                <w:szCs w:val="24"/>
                <w:lang w:val="uk-UA"/>
              </w:rPr>
              <w:t>– знаходити, оцінювати і використовувати інформацію з різних джерел,</w:t>
            </w:r>
            <w:r w:rsidR="003E36C7" w:rsidRPr="00EE41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41A3">
              <w:rPr>
                <w:rFonts w:ascii="Times New Roman" w:hAnsi="Times New Roman"/>
                <w:sz w:val="24"/>
                <w:szCs w:val="24"/>
                <w:lang w:val="uk-UA"/>
              </w:rPr>
              <w:t>необхідну для розв’язання професійних завдань, включаючи відтворення</w:t>
            </w:r>
            <w:r w:rsidR="006D54BF" w:rsidRPr="00EE41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E41A3">
              <w:rPr>
                <w:rFonts w:ascii="Times New Roman" w:hAnsi="Times New Roman"/>
                <w:sz w:val="24"/>
                <w:szCs w:val="24"/>
                <w:lang w:val="uk-UA"/>
              </w:rPr>
              <w:t>інформації через електронний пошук (РН-18)</w:t>
            </w:r>
            <w:r w:rsidR="00EF46BB" w:rsidRPr="00EE41A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bookmarkEnd w:id="1"/>
          <w:p w14:paraId="5A3BC248" w14:textId="77777777" w:rsidR="008F0D06" w:rsidRPr="00EE41A3" w:rsidRDefault="008F0D06" w:rsidP="006D54BF">
            <w:pPr>
              <w:tabs>
                <w:tab w:val="left" w:pos="284"/>
                <w:tab w:val="left" w:pos="567"/>
                <w:tab w:val="left" w:pos="1276"/>
              </w:tabs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0C1F2E5" w14:textId="4FB4A575" w:rsidR="003E2ED0" w:rsidRPr="00EE41A3" w:rsidRDefault="003E2ED0" w:rsidP="003E2ED0">
            <w:pPr>
              <w:tabs>
                <w:tab w:val="left" w:pos="284"/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pct"/>
          </w:tcPr>
          <w:p w14:paraId="7B8FEA18" w14:textId="77777777" w:rsidR="00176B29" w:rsidRPr="00EE41A3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1A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Використання при проведенні лекцій та лабораторних занять</w:t>
            </w:r>
          </w:p>
          <w:p w14:paraId="5B148FAE" w14:textId="77777777" w:rsidR="00BF1604" w:rsidRPr="00EE41A3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ED8F4E1" w14:textId="77777777" w:rsidR="003E61A3" w:rsidRPr="00EE41A3" w:rsidRDefault="003E61A3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D7A7727" w14:textId="77777777" w:rsidR="003E2ED0" w:rsidRPr="00EE41A3" w:rsidRDefault="003E2ED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A1AD781" w14:textId="77777777" w:rsidR="00BE6B2B" w:rsidRPr="00EE41A3" w:rsidRDefault="00BE6B2B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4374072" w14:textId="7FDC1B93" w:rsidR="00176B29" w:rsidRPr="00EE41A3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E41A3">
              <w:rPr>
                <w:rFonts w:ascii="Times New Roman" w:hAnsi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Pr="00EE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1A3">
              <w:rPr>
                <w:rFonts w:ascii="Times New Roman" w:hAnsi="Times New Roman"/>
                <w:sz w:val="24"/>
                <w:szCs w:val="24"/>
                <w:lang w:val="ru-RU"/>
              </w:rPr>
              <w:t>знання</w:t>
            </w:r>
            <w:proofErr w:type="spellEnd"/>
            <w:r w:rsidRPr="00EE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41A3">
              <w:rPr>
                <w:rFonts w:ascii="Times New Roman" w:hAnsi="Times New Roman"/>
                <w:sz w:val="24"/>
                <w:szCs w:val="24"/>
                <w:lang w:val="ru-RU"/>
              </w:rPr>
              <w:t>отриманні</w:t>
            </w:r>
            <w:proofErr w:type="spellEnd"/>
            <w:r w:rsidRPr="00EE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E41A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EE41A3">
              <w:rPr>
                <w:rFonts w:ascii="Times New Roman" w:hAnsi="Times New Roman"/>
                <w:sz w:val="24"/>
                <w:szCs w:val="24"/>
                <w:lang w:val="ru-RU"/>
              </w:rPr>
              <w:t>ід</w:t>
            </w:r>
            <w:proofErr w:type="spellEnd"/>
            <w:r w:rsidRPr="00EE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 </w:t>
            </w:r>
            <w:proofErr w:type="spellStart"/>
            <w:r w:rsidRPr="00EE41A3">
              <w:rPr>
                <w:rFonts w:ascii="Times New Roman" w:hAnsi="Times New Roman"/>
                <w:sz w:val="24"/>
                <w:szCs w:val="24"/>
                <w:lang w:val="ru-RU"/>
              </w:rPr>
              <w:t>лекції</w:t>
            </w:r>
            <w:proofErr w:type="spellEnd"/>
            <w:r w:rsidRPr="00EE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E41A3"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консультацій</w:t>
            </w:r>
            <w:proofErr w:type="spellEnd"/>
          </w:p>
          <w:p w14:paraId="76B00DAF" w14:textId="77777777" w:rsidR="003D575A" w:rsidRPr="00EE41A3" w:rsidRDefault="003D575A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09DC39" w14:textId="2DD5370A" w:rsidR="003D575A" w:rsidRPr="00EE41A3" w:rsidRDefault="003D575A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7AD5119" w14:textId="7F0D1D72" w:rsidR="003E2ED0" w:rsidRPr="00EE41A3" w:rsidRDefault="003E2ED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52F97CD" w14:textId="7DDF50D6" w:rsidR="003E2ED0" w:rsidRPr="00EE41A3" w:rsidRDefault="003E2ED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B2D18E0" w14:textId="0C204263" w:rsidR="003E2ED0" w:rsidRPr="00EE41A3" w:rsidRDefault="003E2ED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C9F90ED" w14:textId="2087C072" w:rsidR="003E2ED0" w:rsidRPr="00EE41A3" w:rsidRDefault="003E2ED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2EEA1EB" w14:textId="67C6794E" w:rsidR="003E2ED0" w:rsidRPr="00EE41A3" w:rsidRDefault="003E2ED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428835F" w14:textId="77777777" w:rsidR="003E2ED0" w:rsidRPr="00EE41A3" w:rsidRDefault="003E2ED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84C48DF" w14:textId="77777777" w:rsidR="00BE6B2B" w:rsidRPr="00EE41A3" w:rsidRDefault="00BE6B2B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452550B" w14:textId="2BF7B0F4" w:rsidR="00624612" w:rsidRPr="00EE41A3" w:rsidRDefault="00BF1604" w:rsidP="002F19A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41A3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та під керівництвом викладача підготовка та виконання лабораторної роботи</w:t>
            </w:r>
          </w:p>
        </w:tc>
        <w:tc>
          <w:tcPr>
            <w:tcW w:w="1250" w:type="pct"/>
          </w:tcPr>
          <w:p w14:paraId="059554C7" w14:textId="77777777" w:rsidR="003D575A" w:rsidRPr="00EE41A3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1A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Окремого оцінювання не передбачено</w:t>
            </w:r>
          </w:p>
          <w:p w14:paraId="4CE1F83C" w14:textId="77777777" w:rsidR="00BF1604" w:rsidRPr="00EE41A3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3FCFA81" w14:textId="77777777" w:rsidR="00BF1604" w:rsidRPr="00EE41A3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B22DF22" w14:textId="77777777" w:rsidR="003E61A3" w:rsidRPr="00EE41A3" w:rsidRDefault="003E61A3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85748E" w14:textId="77777777" w:rsidR="003E2ED0" w:rsidRPr="00EE41A3" w:rsidRDefault="003E2ED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4C5222" w14:textId="77777777" w:rsidR="00BE6B2B" w:rsidRPr="00EE41A3" w:rsidRDefault="00BE6B2B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3D70500" w14:textId="32CA4881" w:rsidR="00BF1604" w:rsidRPr="00EE41A3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1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Оцінюються під час складання </w:t>
            </w:r>
            <w:r w:rsidR="00D1316A" w:rsidRPr="00EE41A3">
              <w:rPr>
                <w:rFonts w:ascii="Times New Roman" w:hAnsi="Times New Roman"/>
                <w:sz w:val="24"/>
                <w:szCs w:val="24"/>
                <w:lang w:val="uk-UA"/>
              </w:rPr>
              <w:t>заліку</w:t>
            </w:r>
          </w:p>
          <w:p w14:paraId="5AE7AF55" w14:textId="77777777" w:rsidR="00BF1604" w:rsidRPr="00EE41A3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3E4406" w14:textId="77777777" w:rsidR="00BF1604" w:rsidRPr="00EE41A3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0C43C1F" w14:textId="77777777" w:rsidR="00BF1604" w:rsidRPr="00EE41A3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34355F7" w14:textId="77777777" w:rsidR="00BF1604" w:rsidRPr="00EE41A3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27ECA16" w14:textId="77777777" w:rsidR="003E2ED0" w:rsidRPr="00EE41A3" w:rsidRDefault="003E2ED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7DE5A1A" w14:textId="77777777" w:rsidR="003E2ED0" w:rsidRPr="00EE41A3" w:rsidRDefault="003E2ED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609EC2A" w14:textId="77777777" w:rsidR="003E2ED0" w:rsidRPr="00EE41A3" w:rsidRDefault="003E2ED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8144C9A" w14:textId="77777777" w:rsidR="003E2ED0" w:rsidRPr="00EE41A3" w:rsidRDefault="003E2ED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B50E69E" w14:textId="77777777" w:rsidR="003E2ED0" w:rsidRPr="00EE41A3" w:rsidRDefault="003E2ED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C2D1A82" w14:textId="77777777" w:rsidR="003E2ED0" w:rsidRPr="00EE41A3" w:rsidRDefault="003E2ED0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B63225" w14:textId="77777777" w:rsidR="00BE6B2B" w:rsidRPr="00EE41A3" w:rsidRDefault="00BE6B2B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945C35E" w14:textId="019470C0" w:rsidR="003D575A" w:rsidRPr="00EE41A3" w:rsidRDefault="00BF1604" w:rsidP="004876D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1A3">
              <w:rPr>
                <w:rFonts w:ascii="Times New Roman" w:hAnsi="Times New Roman"/>
                <w:sz w:val="24"/>
                <w:szCs w:val="24"/>
                <w:lang w:val="uk-UA"/>
              </w:rPr>
              <w:t>Окреме оцінювання не проводиться, оцінюється за звітом з лабораторної роботи</w:t>
            </w:r>
          </w:p>
          <w:p w14:paraId="5464B06F" w14:textId="77777777" w:rsidR="00BF1604" w:rsidRPr="00EE41A3" w:rsidRDefault="00BF1604" w:rsidP="007A3C2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3ED6116E" w14:textId="3A8C0139" w:rsidR="00315006" w:rsidRPr="00EE41A3" w:rsidRDefault="00315006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817C585" w14:textId="330142AE" w:rsidR="00E2538A" w:rsidRPr="00EE41A3" w:rsidRDefault="00E2538A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267CC00" w14:textId="7309FE14" w:rsidR="00E2538A" w:rsidRPr="00EE41A3" w:rsidRDefault="00E2538A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1653C8D" w14:textId="03D0CDA9" w:rsidR="00E2538A" w:rsidRDefault="00E2538A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C6E771A" w14:textId="34DC0ED1" w:rsidR="00E2538A" w:rsidRDefault="00E2538A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793130D4" w14:textId="6F2B2B1A" w:rsidR="00E2538A" w:rsidRDefault="00E2538A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6216879" w14:textId="2AB1D6AE" w:rsidR="00E2538A" w:rsidRDefault="00E2538A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03859A32" w14:textId="77777777" w:rsidR="00E2538A" w:rsidRDefault="00E2538A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03F3342" w14:textId="77777777" w:rsidR="00287ED9" w:rsidRDefault="00287ED9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6253831" w14:textId="1CE98C44" w:rsidR="00BE6B2B" w:rsidRDefault="00BE6B2B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46B6C5B9" w14:textId="6CCC2CCF" w:rsidR="00BE6B2B" w:rsidRDefault="00BE6B2B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FE002E6" w14:textId="77777777" w:rsidR="00BE6B2B" w:rsidRPr="002F19A5" w:rsidRDefault="00BE6B2B" w:rsidP="00F4756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3511"/>
        <w:gridCol w:w="425"/>
        <w:gridCol w:w="423"/>
        <w:gridCol w:w="425"/>
        <w:gridCol w:w="425"/>
        <w:gridCol w:w="427"/>
        <w:gridCol w:w="570"/>
        <w:gridCol w:w="565"/>
        <w:gridCol w:w="2515"/>
      </w:tblGrid>
      <w:tr w:rsidR="00862760" w:rsidRPr="00117832" w14:paraId="11631877" w14:textId="77777777" w:rsidTr="004245D4">
        <w:tc>
          <w:tcPr>
            <w:tcW w:w="1890" w:type="pct"/>
            <w:vMerge w:val="restart"/>
            <w:vAlign w:val="center"/>
          </w:tcPr>
          <w:p w14:paraId="35677983" w14:textId="77777777" w:rsidR="00862760" w:rsidRPr="00117832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Теми курсу</w:t>
            </w:r>
          </w:p>
        </w:tc>
        <w:tc>
          <w:tcPr>
            <w:tcW w:w="1451" w:type="pct"/>
            <w:gridSpan w:val="6"/>
            <w:vAlign w:val="center"/>
          </w:tcPr>
          <w:p w14:paraId="5DAD542E" w14:textId="77777777" w:rsidR="00862760" w:rsidRPr="00117832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Аудиторні заняття</w:t>
            </w: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58" w:type="pct"/>
            <w:gridSpan w:val="2"/>
          </w:tcPr>
          <w:p w14:paraId="5D834E63" w14:textId="77777777" w:rsidR="00862760" w:rsidRPr="00117832" w:rsidRDefault="00862760" w:rsidP="002072D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Час та завдання на самостійну роботу</w:t>
            </w:r>
          </w:p>
        </w:tc>
      </w:tr>
      <w:tr w:rsidR="004245D4" w:rsidRPr="00117832" w14:paraId="5204C8DB" w14:textId="77777777" w:rsidTr="00EE41A3">
        <w:trPr>
          <w:trHeight w:val="2436"/>
        </w:trPr>
        <w:tc>
          <w:tcPr>
            <w:tcW w:w="1890" w:type="pct"/>
            <w:vMerge/>
          </w:tcPr>
          <w:p w14:paraId="21AE414F" w14:textId="77777777" w:rsidR="00862760" w:rsidRPr="00117832" w:rsidRDefault="00862760" w:rsidP="00176B29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textDirection w:val="btLr"/>
          </w:tcPr>
          <w:p w14:paraId="350C3064" w14:textId="77777777" w:rsidR="00862760" w:rsidRPr="00117832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Лекцій</w:t>
            </w:r>
          </w:p>
        </w:tc>
        <w:tc>
          <w:tcPr>
            <w:tcW w:w="228" w:type="pct"/>
            <w:textDirection w:val="btLr"/>
          </w:tcPr>
          <w:p w14:paraId="2FA94B1D" w14:textId="77777777" w:rsidR="00862760" w:rsidRPr="00117832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Консультацій</w:t>
            </w:r>
          </w:p>
        </w:tc>
        <w:tc>
          <w:tcPr>
            <w:tcW w:w="229" w:type="pct"/>
            <w:textDirection w:val="btLr"/>
          </w:tcPr>
          <w:p w14:paraId="0CB368C3" w14:textId="77777777" w:rsidR="00862760" w:rsidRPr="00117832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Семінарів</w:t>
            </w: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9" w:type="pct"/>
            <w:textDirection w:val="btLr"/>
          </w:tcPr>
          <w:p w14:paraId="59C6B06B" w14:textId="77777777" w:rsidR="00862760" w:rsidRPr="00117832" w:rsidRDefault="00862760" w:rsidP="00415580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30" w:type="pct"/>
            <w:textDirection w:val="btLr"/>
          </w:tcPr>
          <w:p w14:paraId="366ADFD3" w14:textId="77777777" w:rsidR="00862760" w:rsidRPr="00117832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Лабораторні роботи</w:t>
            </w:r>
          </w:p>
        </w:tc>
        <w:tc>
          <w:tcPr>
            <w:tcW w:w="307" w:type="pct"/>
            <w:textDirection w:val="btLr"/>
          </w:tcPr>
          <w:p w14:paraId="3D196B28" w14:textId="77777777" w:rsidR="00862760" w:rsidRPr="00117832" w:rsidRDefault="00862760" w:rsidP="00176B29">
            <w:pPr>
              <w:shd w:val="clear" w:color="auto" w:fill="FFFFFF" w:themeFill="background1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Загалом, годин</w:t>
            </w:r>
          </w:p>
        </w:tc>
        <w:tc>
          <w:tcPr>
            <w:tcW w:w="304" w:type="pct"/>
            <w:textDirection w:val="btLr"/>
          </w:tcPr>
          <w:p w14:paraId="1330BEA4" w14:textId="77777777" w:rsidR="00862760" w:rsidRPr="00117832" w:rsidRDefault="00862760" w:rsidP="002072D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354" w:type="pct"/>
            <w:vAlign w:val="center"/>
          </w:tcPr>
          <w:p w14:paraId="500E5CA3" w14:textId="77777777" w:rsidR="00862760" w:rsidRPr="00117832" w:rsidRDefault="00862760" w:rsidP="00862760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вдання</w:t>
            </w:r>
          </w:p>
        </w:tc>
      </w:tr>
      <w:tr w:rsidR="003749B2" w:rsidRPr="00117832" w14:paraId="6B32D70C" w14:textId="77777777" w:rsidTr="003749B2">
        <w:trPr>
          <w:trHeight w:val="70"/>
        </w:trPr>
        <w:tc>
          <w:tcPr>
            <w:tcW w:w="5000" w:type="pct"/>
            <w:gridSpan w:val="9"/>
          </w:tcPr>
          <w:p w14:paraId="1C9A6C20" w14:textId="6A645E1C" w:rsidR="003749B2" w:rsidRPr="00117832" w:rsidRDefault="00527B08" w:rsidP="00193DC7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27B0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Змістовий модуль 1. Графічні системи</w:t>
            </w:r>
          </w:p>
        </w:tc>
      </w:tr>
      <w:tr w:rsidR="00D01707" w:rsidRPr="00117832" w14:paraId="5FA94B96" w14:textId="77777777" w:rsidTr="00A119B8">
        <w:trPr>
          <w:trHeight w:val="362"/>
        </w:trPr>
        <w:tc>
          <w:tcPr>
            <w:tcW w:w="1890" w:type="pct"/>
          </w:tcPr>
          <w:p w14:paraId="1870D5E2" w14:textId="138600B8" w:rsidR="00D01707" w:rsidRPr="00D01707" w:rsidRDefault="00D01707" w:rsidP="00D0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1707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D01707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proofErr w:type="spellStart"/>
            <w:r w:rsidRPr="00D01707">
              <w:rPr>
                <w:rFonts w:ascii="Times New Roman" w:hAnsi="Times New Roman"/>
                <w:sz w:val="24"/>
                <w:szCs w:val="24"/>
              </w:rPr>
              <w:t>Вступ</w:t>
            </w:r>
            <w:proofErr w:type="spellEnd"/>
            <w:r w:rsidRPr="00D017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01707">
              <w:rPr>
                <w:rFonts w:ascii="Times New Roman" w:hAnsi="Times New Roman"/>
                <w:sz w:val="24"/>
                <w:szCs w:val="24"/>
              </w:rPr>
              <w:t>Поняття</w:t>
            </w:r>
            <w:proofErr w:type="spellEnd"/>
            <w:r w:rsidRPr="00D01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07">
              <w:rPr>
                <w:rFonts w:ascii="Times New Roman" w:hAnsi="Times New Roman"/>
                <w:sz w:val="24"/>
                <w:szCs w:val="24"/>
              </w:rPr>
              <w:t>комп'ютерної</w:t>
            </w:r>
            <w:proofErr w:type="spellEnd"/>
            <w:r w:rsidRPr="00D01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07">
              <w:rPr>
                <w:rFonts w:ascii="Times New Roman" w:hAnsi="Times New Roman"/>
                <w:sz w:val="24"/>
                <w:szCs w:val="24"/>
              </w:rPr>
              <w:t>графіки</w:t>
            </w:r>
            <w:proofErr w:type="spellEnd"/>
          </w:p>
        </w:tc>
        <w:tc>
          <w:tcPr>
            <w:tcW w:w="229" w:type="pct"/>
            <w:vAlign w:val="center"/>
          </w:tcPr>
          <w:p w14:paraId="3BC9EF95" w14:textId="309CFBCC" w:rsidR="00D01707" w:rsidRPr="00117832" w:rsidRDefault="002F16ED" w:rsidP="00D01707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28" w:type="pct"/>
            <w:vAlign w:val="center"/>
          </w:tcPr>
          <w:p w14:paraId="4CF8EE9C" w14:textId="77777777" w:rsidR="00D01707" w:rsidRPr="00117832" w:rsidRDefault="00D01707" w:rsidP="00D01707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04E6BB74" w14:textId="77777777" w:rsidR="00D01707" w:rsidRPr="00117832" w:rsidRDefault="00D01707" w:rsidP="00D0170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22B21062" w14:textId="77777777" w:rsidR="00D01707" w:rsidRPr="00117832" w:rsidRDefault="00D01707" w:rsidP="00D0170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242B3EC5" w14:textId="77777777" w:rsidR="00D01707" w:rsidRPr="00117832" w:rsidRDefault="00D01707" w:rsidP="00D0170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2A13C3C4" w14:textId="5EAD4F34" w:rsidR="00D01707" w:rsidRPr="00117832" w:rsidRDefault="002F16ED" w:rsidP="00D0170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04" w:type="pct"/>
            <w:vAlign w:val="center"/>
          </w:tcPr>
          <w:p w14:paraId="5349F285" w14:textId="117494CF" w:rsidR="00D01707" w:rsidRPr="00117832" w:rsidRDefault="002F16ED" w:rsidP="00D0170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354" w:type="pct"/>
            <w:vAlign w:val="center"/>
          </w:tcPr>
          <w:p w14:paraId="56E9BA9F" w14:textId="5D0F586A" w:rsidR="00D01707" w:rsidRPr="00862760" w:rsidRDefault="00E129CB" w:rsidP="00E129C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Пошуп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вивчення ма</w:t>
            </w:r>
            <w:r w:rsidRPr="00E129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тематичн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ого</w:t>
            </w:r>
            <w:r w:rsidRPr="00E129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програмн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ого</w:t>
            </w:r>
            <w:r w:rsidRPr="00E129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 апаратн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ого з</w:t>
            </w:r>
            <w:r w:rsidRPr="00E129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абезпечення комп'ютерної графіки</w:t>
            </w:r>
          </w:p>
        </w:tc>
      </w:tr>
      <w:tr w:rsidR="00D01707" w:rsidRPr="00117832" w14:paraId="6504DCE8" w14:textId="77777777" w:rsidTr="004245D4">
        <w:trPr>
          <w:trHeight w:val="962"/>
        </w:trPr>
        <w:tc>
          <w:tcPr>
            <w:tcW w:w="1890" w:type="pct"/>
          </w:tcPr>
          <w:p w14:paraId="7CC5B3EC" w14:textId="3596A67D" w:rsidR="00D01707" w:rsidRPr="00D01707" w:rsidRDefault="00D01707" w:rsidP="00D01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01707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D01707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proofErr w:type="spellStart"/>
            <w:r w:rsidRPr="00D01707">
              <w:rPr>
                <w:rFonts w:ascii="Times New Roman" w:hAnsi="Times New Roman"/>
                <w:sz w:val="24"/>
                <w:szCs w:val="24"/>
              </w:rPr>
              <w:t>Графічна</w:t>
            </w:r>
            <w:proofErr w:type="spellEnd"/>
            <w:r w:rsidRPr="00D01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07">
              <w:rPr>
                <w:rFonts w:ascii="Times New Roman" w:hAnsi="Times New Roman"/>
                <w:sz w:val="24"/>
                <w:szCs w:val="24"/>
              </w:rPr>
              <w:t>інформація</w:t>
            </w:r>
            <w:proofErr w:type="spellEnd"/>
          </w:p>
        </w:tc>
        <w:tc>
          <w:tcPr>
            <w:tcW w:w="229" w:type="pct"/>
            <w:vAlign w:val="center"/>
          </w:tcPr>
          <w:p w14:paraId="47945D4B" w14:textId="4B3997D4" w:rsidR="00D01707" w:rsidRPr="00117832" w:rsidRDefault="002F16ED" w:rsidP="00D01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8" w:type="pct"/>
            <w:vAlign w:val="center"/>
          </w:tcPr>
          <w:p w14:paraId="21CBEA21" w14:textId="77777777" w:rsidR="00D01707" w:rsidRPr="00117832" w:rsidRDefault="00D01707" w:rsidP="00D01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26E1AC56" w14:textId="77777777" w:rsidR="00D01707" w:rsidRPr="00117832" w:rsidRDefault="00D01707" w:rsidP="00D01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3A9D297F" w14:textId="77777777" w:rsidR="00D01707" w:rsidRPr="00117832" w:rsidRDefault="00D01707" w:rsidP="00D01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3A4DC734" w14:textId="77777777" w:rsidR="00D01707" w:rsidRPr="00117832" w:rsidRDefault="00D01707" w:rsidP="00D01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54DFD61A" w14:textId="3D29E9D0" w:rsidR="00D01707" w:rsidRPr="00117832" w:rsidRDefault="002F16ED" w:rsidP="00D01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4" w:type="pct"/>
            <w:vAlign w:val="center"/>
          </w:tcPr>
          <w:p w14:paraId="2A2596D6" w14:textId="55B50D4F" w:rsidR="00D01707" w:rsidRPr="00117832" w:rsidRDefault="002F16ED" w:rsidP="00D01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1354" w:type="pct"/>
          </w:tcPr>
          <w:p w14:paraId="7F185F16" w14:textId="75A09190" w:rsidR="00D01707" w:rsidRPr="00862760" w:rsidRDefault="00E129CB" w:rsidP="00D017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Пошуп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вивчення з</w:t>
            </w:r>
            <w:r w:rsidRPr="00E129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асоб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ів</w:t>
            </w:r>
            <w:r w:rsidRPr="00E129C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зберігання і передачі графічної інформації</w:t>
            </w:r>
          </w:p>
        </w:tc>
      </w:tr>
      <w:tr w:rsidR="00D01707" w:rsidRPr="00117832" w14:paraId="5092A092" w14:textId="77777777" w:rsidTr="00E03E4D">
        <w:trPr>
          <w:trHeight w:val="1278"/>
        </w:trPr>
        <w:tc>
          <w:tcPr>
            <w:tcW w:w="1890" w:type="pct"/>
          </w:tcPr>
          <w:p w14:paraId="069B8B53" w14:textId="48BDDFDD" w:rsidR="00D01707" w:rsidRPr="00D01707" w:rsidRDefault="00D01707" w:rsidP="00D017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D01707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D01707"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proofErr w:type="spellStart"/>
            <w:r w:rsidRPr="00D01707">
              <w:rPr>
                <w:rFonts w:ascii="Times New Roman" w:hAnsi="Times New Roman"/>
                <w:sz w:val="24"/>
                <w:szCs w:val="24"/>
              </w:rPr>
              <w:t>Двомірні</w:t>
            </w:r>
            <w:proofErr w:type="spellEnd"/>
            <w:r w:rsidRPr="00D01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07">
              <w:rPr>
                <w:rFonts w:ascii="Times New Roman" w:hAnsi="Times New Roman"/>
                <w:sz w:val="24"/>
                <w:szCs w:val="24"/>
              </w:rPr>
              <w:t>геометричні</w:t>
            </w:r>
            <w:proofErr w:type="spellEnd"/>
            <w:r w:rsidRPr="00D01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07">
              <w:rPr>
                <w:rFonts w:ascii="Times New Roman" w:hAnsi="Times New Roman"/>
                <w:sz w:val="24"/>
                <w:szCs w:val="24"/>
              </w:rPr>
              <w:t>перетворення</w:t>
            </w:r>
            <w:proofErr w:type="spellEnd"/>
            <w:r w:rsidRPr="00D01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07">
              <w:rPr>
                <w:rFonts w:ascii="Times New Roman" w:hAnsi="Times New Roman"/>
                <w:sz w:val="24"/>
                <w:szCs w:val="24"/>
              </w:rPr>
              <w:t>об'єктів</w:t>
            </w:r>
            <w:proofErr w:type="spellEnd"/>
          </w:p>
        </w:tc>
        <w:tc>
          <w:tcPr>
            <w:tcW w:w="229" w:type="pct"/>
            <w:vAlign w:val="center"/>
          </w:tcPr>
          <w:p w14:paraId="183C96DE" w14:textId="4EF3580A" w:rsidR="00D01707" w:rsidRPr="00117832" w:rsidRDefault="002F16ED" w:rsidP="00D01707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8" w:type="pct"/>
            <w:vAlign w:val="center"/>
          </w:tcPr>
          <w:p w14:paraId="67748076" w14:textId="77777777" w:rsidR="00D01707" w:rsidRPr="00117832" w:rsidRDefault="00D01707" w:rsidP="00D01707"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7B712972" w14:textId="77777777" w:rsidR="00D01707" w:rsidRPr="00117832" w:rsidRDefault="00D01707" w:rsidP="00D0170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3F5000E9" w14:textId="77777777" w:rsidR="00D01707" w:rsidRPr="00117832" w:rsidRDefault="00D01707" w:rsidP="00D01707">
            <w:pPr>
              <w:shd w:val="clear" w:color="auto" w:fill="FFFFFF" w:themeFill="background1"/>
              <w:tabs>
                <w:tab w:val="center" w:pos="93"/>
              </w:tabs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30" w:type="pct"/>
            <w:vAlign w:val="center"/>
          </w:tcPr>
          <w:p w14:paraId="7B3FC647" w14:textId="4E08BC3C" w:rsidR="00D01707" w:rsidRPr="009C6394" w:rsidRDefault="00193DC7" w:rsidP="00D01707"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58A6979D" w14:textId="424DCFBC" w:rsidR="00D01707" w:rsidRPr="00117832" w:rsidRDefault="0089049F" w:rsidP="00D0170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04" w:type="pct"/>
            <w:vAlign w:val="center"/>
          </w:tcPr>
          <w:p w14:paraId="0A134BC3" w14:textId="6EC80384" w:rsidR="00D01707" w:rsidRPr="00117832" w:rsidRDefault="002F16ED" w:rsidP="00D01707">
            <w:pPr>
              <w:shd w:val="clear" w:color="auto" w:fill="FFFFFF" w:themeFill="background1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354" w:type="pct"/>
          </w:tcPr>
          <w:p w14:paraId="2F55F883" w14:textId="51E3E73C" w:rsidR="00E03E4D" w:rsidRPr="00E03E4D" w:rsidRDefault="00E03E4D" w:rsidP="00E03E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Пошут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вивення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</w:t>
            </w:r>
            <w:r w:rsidRPr="00E03E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атричн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ого</w:t>
            </w:r>
            <w:r w:rsidRPr="00E03E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запис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</w:t>
            </w:r>
          </w:p>
          <w:p w14:paraId="214E36A2" w14:textId="102B789C" w:rsidR="00D01707" w:rsidRPr="00862760" w:rsidRDefault="00E03E4D" w:rsidP="00E03E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03E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композицій перетворень</w:t>
            </w:r>
          </w:p>
        </w:tc>
      </w:tr>
      <w:tr w:rsidR="00D01707" w:rsidRPr="00117832" w14:paraId="31FDEE01" w14:textId="77777777" w:rsidTr="004245D4">
        <w:tc>
          <w:tcPr>
            <w:tcW w:w="1890" w:type="pct"/>
          </w:tcPr>
          <w:p w14:paraId="2426D1F7" w14:textId="7C4E29A2" w:rsidR="00D01707" w:rsidRPr="00D01707" w:rsidRDefault="00D01707" w:rsidP="00D017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D01707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D01707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proofErr w:type="spellStart"/>
            <w:r w:rsidRPr="00D01707">
              <w:rPr>
                <w:rFonts w:ascii="Times New Roman" w:hAnsi="Times New Roman"/>
                <w:sz w:val="24"/>
                <w:szCs w:val="24"/>
              </w:rPr>
              <w:t>Тривимірні</w:t>
            </w:r>
            <w:proofErr w:type="spellEnd"/>
            <w:r w:rsidRPr="00D01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07">
              <w:rPr>
                <w:rFonts w:ascii="Times New Roman" w:hAnsi="Times New Roman"/>
                <w:sz w:val="24"/>
                <w:szCs w:val="24"/>
              </w:rPr>
              <w:t>геометричні</w:t>
            </w:r>
            <w:proofErr w:type="spellEnd"/>
            <w:r w:rsidRPr="00D01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1707">
              <w:rPr>
                <w:rFonts w:ascii="Times New Roman" w:hAnsi="Times New Roman"/>
                <w:sz w:val="24"/>
                <w:szCs w:val="24"/>
              </w:rPr>
              <w:t>перетворення</w:t>
            </w:r>
            <w:proofErr w:type="spellEnd"/>
          </w:p>
        </w:tc>
        <w:tc>
          <w:tcPr>
            <w:tcW w:w="229" w:type="pct"/>
            <w:vAlign w:val="center"/>
          </w:tcPr>
          <w:p w14:paraId="0051AACE" w14:textId="7016A3EE" w:rsidR="00D01707" w:rsidRPr="00117832" w:rsidRDefault="002F16ED" w:rsidP="00D01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58124B8B" w14:textId="77777777" w:rsidR="00D01707" w:rsidRPr="00117832" w:rsidRDefault="00D01707" w:rsidP="00D01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50E901DE" w14:textId="77777777" w:rsidR="00D01707" w:rsidRPr="00117832" w:rsidRDefault="00D01707" w:rsidP="00D01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vAlign w:val="center"/>
          </w:tcPr>
          <w:p w14:paraId="15F978DE" w14:textId="77777777" w:rsidR="00D01707" w:rsidRPr="00117832" w:rsidRDefault="00D01707" w:rsidP="00D01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  <w:vAlign w:val="center"/>
          </w:tcPr>
          <w:p w14:paraId="1E9EA09C" w14:textId="0A0D69DB" w:rsidR="00D01707" w:rsidRPr="009C6394" w:rsidRDefault="002F16ED" w:rsidP="00D01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468450D8" w14:textId="598BD76A" w:rsidR="00D01707" w:rsidRPr="00117832" w:rsidRDefault="002F16ED" w:rsidP="00D01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04" w:type="pct"/>
            <w:vAlign w:val="center"/>
          </w:tcPr>
          <w:p w14:paraId="5D1E55F1" w14:textId="5F5C01B0" w:rsidR="00D01707" w:rsidRPr="00117832" w:rsidRDefault="002F16ED" w:rsidP="00D0170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354" w:type="pct"/>
          </w:tcPr>
          <w:p w14:paraId="6FD3F8D5" w14:textId="0D83F9DA" w:rsidR="00D01707" w:rsidRPr="00862760" w:rsidRDefault="00E03E4D" w:rsidP="00D0170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Вивченя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E03E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матричн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ого</w:t>
            </w:r>
            <w:r w:rsidRPr="00E03E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запис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</w:t>
            </w:r>
            <w:r w:rsidRPr="00E03E4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перетворень</w:t>
            </w:r>
          </w:p>
        </w:tc>
      </w:tr>
      <w:tr w:rsidR="004245D4" w:rsidRPr="00117832" w14:paraId="4FB4BC64" w14:textId="77777777" w:rsidTr="004245D4">
        <w:tc>
          <w:tcPr>
            <w:tcW w:w="1890" w:type="pct"/>
          </w:tcPr>
          <w:p w14:paraId="75A0621E" w14:textId="77777777" w:rsidR="003749B2" w:rsidRPr="00D01707" w:rsidRDefault="003749B2" w:rsidP="00E63E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0170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Разом за змістовим модулем 1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24E11D39" w14:textId="31B0B833" w:rsidR="003749B2" w:rsidRPr="009C6394" w:rsidRDefault="002F16E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center"/>
          </w:tcPr>
          <w:p w14:paraId="6B2AE527" w14:textId="77777777" w:rsidR="003749B2" w:rsidRPr="009C6394" w:rsidRDefault="003749B2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67A5F403" w14:textId="77777777" w:rsidR="003749B2" w:rsidRPr="009C6394" w:rsidRDefault="003749B2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648F1830" w14:textId="77777777" w:rsidR="003749B2" w:rsidRPr="009C6394" w:rsidRDefault="003749B2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30" w:type="pct"/>
            <w:tcMar>
              <w:left w:w="57" w:type="dxa"/>
              <w:right w:w="57" w:type="dxa"/>
            </w:tcMar>
            <w:vAlign w:val="center"/>
          </w:tcPr>
          <w:p w14:paraId="609FE85D" w14:textId="3C94AB74" w:rsidR="003749B2" w:rsidRPr="009C6394" w:rsidRDefault="002F16E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71A22C72" w14:textId="7989E440" w:rsidR="003749B2" w:rsidRPr="009C6394" w:rsidRDefault="002F16E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14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75900A7F" w14:textId="7831EE1D" w:rsidR="003749B2" w:rsidRPr="00117832" w:rsidRDefault="002F16ED" w:rsidP="00EB6D6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30</w:t>
            </w:r>
          </w:p>
        </w:tc>
        <w:tc>
          <w:tcPr>
            <w:tcW w:w="1354" w:type="pct"/>
          </w:tcPr>
          <w:p w14:paraId="31EF985C" w14:textId="77777777" w:rsidR="003749B2" w:rsidRDefault="003749B2" w:rsidP="008C39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3749B2" w:rsidRPr="00117832" w14:paraId="5D5FC086" w14:textId="77777777" w:rsidTr="003749B2">
        <w:tc>
          <w:tcPr>
            <w:tcW w:w="5000" w:type="pct"/>
            <w:gridSpan w:val="9"/>
          </w:tcPr>
          <w:p w14:paraId="63AC204B" w14:textId="3F8FA189" w:rsidR="003749B2" w:rsidRPr="003749B2" w:rsidRDefault="00193DC7" w:rsidP="00193DC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93DC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2. Методи і алгоритми геометричного моделювання</w:t>
            </w:r>
          </w:p>
        </w:tc>
      </w:tr>
      <w:tr w:rsidR="00193DC7" w:rsidRPr="00117832" w14:paraId="06711649" w14:textId="77777777" w:rsidTr="004245D4">
        <w:tc>
          <w:tcPr>
            <w:tcW w:w="1890" w:type="pct"/>
          </w:tcPr>
          <w:p w14:paraId="3D69C85F" w14:textId="0C8E5212" w:rsidR="00193DC7" w:rsidRPr="00193DC7" w:rsidRDefault="00193DC7" w:rsidP="00193DC7">
            <w:pPr>
              <w:rPr>
                <w:rFonts w:ascii="Times New Roman" w:hAnsi="Times New Roman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1. Поверхні</w:t>
            </w:r>
          </w:p>
        </w:tc>
        <w:tc>
          <w:tcPr>
            <w:tcW w:w="229" w:type="pct"/>
            <w:vAlign w:val="center"/>
          </w:tcPr>
          <w:p w14:paraId="1E38A960" w14:textId="75B90B9F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8" w:type="pct"/>
            <w:vAlign w:val="center"/>
          </w:tcPr>
          <w:p w14:paraId="7EC67893" w14:textId="77777777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1F0CA228" w14:textId="77777777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42B58AA9" w14:textId="77777777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49953CBA" w14:textId="6C7EEA49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7D478269" w14:textId="2B704BF8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ind w:hanging="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04" w:type="pct"/>
            <w:vAlign w:val="center"/>
          </w:tcPr>
          <w:p w14:paraId="3B62E3FD" w14:textId="77220920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354" w:type="pct"/>
          </w:tcPr>
          <w:p w14:paraId="7BDE3D77" w14:textId="59941F1E" w:rsidR="0008636F" w:rsidRPr="0008636F" w:rsidRDefault="0008636F" w:rsidP="000863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Пошут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вивення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к</w:t>
            </w:r>
            <w:r w:rsidRPr="000863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аркасно-</w:t>
            </w:r>
            <w:proofErr w:type="spellStart"/>
            <w:r w:rsidRPr="000863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кінематичн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ого</w:t>
            </w:r>
            <w:proofErr w:type="spellEnd"/>
            <w:r w:rsidRPr="000863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3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спосіб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у</w:t>
            </w:r>
            <w:proofErr w:type="spellEnd"/>
            <w:r w:rsidRPr="000863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3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формування</w:t>
            </w:r>
            <w:proofErr w:type="spellEnd"/>
          </w:p>
          <w:p w14:paraId="5BD145D6" w14:textId="17E8FC7D" w:rsidR="00193DC7" w:rsidRPr="00117832" w:rsidRDefault="0008636F" w:rsidP="0008636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0863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математичної</w:t>
            </w:r>
            <w:proofErr w:type="spellEnd"/>
            <w:r w:rsidRPr="000863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3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моделі</w:t>
            </w:r>
            <w:proofErr w:type="spellEnd"/>
            <w:r w:rsidRPr="000863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63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поверхні</w:t>
            </w:r>
            <w:proofErr w:type="spellEnd"/>
          </w:p>
        </w:tc>
      </w:tr>
      <w:tr w:rsidR="00193DC7" w:rsidRPr="00117832" w14:paraId="3D183415" w14:textId="77777777" w:rsidTr="004245D4">
        <w:tc>
          <w:tcPr>
            <w:tcW w:w="1890" w:type="pct"/>
          </w:tcPr>
          <w:p w14:paraId="3B70A571" w14:textId="586D5475" w:rsidR="00193DC7" w:rsidRPr="00193DC7" w:rsidRDefault="00193DC7" w:rsidP="00193DC7">
            <w:pPr>
              <w:rPr>
                <w:rFonts w:ascii="Times New Roman" w:hAnsi="Times New Roman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Тема 2. Криві</w:t>
            </w:r>
          </w:p>
        </w:tc>
        <w:tc>
          <w:tcPr>
            <w:tcW w:w="229" w:type="pct"/>
            <w:vAlign w:val="center"/>
          </w:tcPr>
          <w:p w14:paraId="6B87BF5B" w14:textId="5B4CF690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8" w:type="pct"/>
            <w:vAlign w:val="center"/>
          </w:tcPr>
          <w:p w14:paraId="51C5080F" w14:textId="77777777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0ED306FC" w14:textId="77777777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vAlign w:val="center"/>
          </w:tcPr>
          <w:p w14:paraId="50BFBBBA" w14:textId="77777777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vAlign w:val="center"/>
          </w:tcPr>
          <w:p w14:paraId="6691A1AA" w14:textId="77777777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7BF3E174" w14:textId="1F38973A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ind w:hanging="11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304" w:type="pct"/>
            <w:vAlign w:val="center"/>
          </w:tcPr>
          <w:p w14:paraId="561D1228" w14:textId="178B1747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354" w:type="pct"/>
          </w:tcPr>
          <w:p w14:paraId="344E5B7A" w14:textId="205DA0A3" w:rsidR="00193DC7" w:rsidRPr="00117832" w:rsidRDefault="00193DC7" w:rsidP="0032062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м</w:t>
            </w:r>
            <w:r w:rsidR="0032062E" w:rsidRP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етод</w:t>
            </w:r>
            <w:r w:rsid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у</w:t>
            </w:r>
            <w:r w:rsid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та</w:t>
            </w:r>
            <w:r w:rsidR="0032062E" w:rsidRP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алгоритм</w:t>
            </w:r>
            <w:r w:rsid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у</w:t>
            </w:r>
            <w:r w:rsidR="0032062E" w:rsidRP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062E" w:rsidRP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побудови</w:t>
            </w:r>
            <w:proofErr w:type="spellEnd"/>
            <w:r w:rsidR="0032062E" w:rsidRP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062E" w:rsidRP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кривих</w:t>
            </w:r>
            <w:proofErr w:type="spellEnd"/>
            <w:r w:rsidR="0032062E" w:rsidRP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062E" w:rsidRP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ліній</w:t>
            </w:r>
            <w:proofErr w:type="spellEnd"/>
            <w:r w:rsidR="0032062E" w:rsidRP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="0032062E" w:rsidRP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вихідному</w:t>
            </w:r>
            <w:proofErr w:type="spellEnd"/>
            <w:r w:rsidR="0032062E" w:rsidRP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062E" w:rsidRP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точковому</w:t>
            </w:r>
            <w:proofErr w:type="spellEnd"/>
            <w:r w:rsidR="0032062E" w:rsidRP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базису</w:t>
            </w:r>
            <w:r w:rsid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32062E" w:rsidRP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методами </w:t>
            </w:r>
            <w:proofErr w:type="spellStart"/>
            <w:r w:rsidR="0032062E" w:rsidRPr="0032062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інтерполяції</w:t>
            </w:r>
            <w:proofErr w:type="spellEnd"/>
          </w:p>
        </w:tc>
      </w:tr>
      <w:tr w:rsidR="00193DC7" w:rsidRPr="00117832" w14:paraId="557B8EEB" w14:textId="77777777" w:rsidTr="004245D4">
        <w:tc>
          <w:tcPr>
            <w:tcW w:w="1890" w:type="pct"/>
          </w:tcPr>
          <w:p w14:paraId="6492DE85" w14:textId="47C9F84E" w:rsidR="00193DC7" w:rsidRPr="00193DC7" w:rsidRDefault="00193DC7" w:rsidP="00193DC7">
            <w:pPr>
              <w:rPr>
                <w:rFonts w:ascii="Times New Roman" w:hAnsi="Times New Roman"/>
                <w:sz w:val="24"/>
                <w:szCs w:val="24"/>
              </w:rPr>
            </w:pPr>
            <w:r w:rsidRPr="00193DC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 xml:space="preserve">Тема 3. Основи формування креслення в системі </w:t>
            </w:r>
            <w:proofErr w:type="spellStart"/>
            <w:r w:rsidRPr="00193DC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AutoCAD</w:t>
            </w:r>
            <w:proofErr w:type="spellEnd"/>
            <w:r w:rsidRPr="00193DC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29" w:type="pct"/>
            <w:vAlign w:val="center"/>
          </w:tcPr>
          <w:p w14:paraId="716F8CCC" w14:textId="762EFBF2" w:rsidR="00193DC7" w:rsidRPr="00117832" w:rsidRDefault="00351366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5F79714F" w14:textId="77777777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50FCBFA3" w14:textId="77777777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0B50A530" w14:textId="77777777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2FDDD52A" w14:textId="0C356C95" w:rsidR="00193DC7" w:rsidRPr="00117832" w:rsidRDefault="00351366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6C4784F8" w14:textId="43C38C6C" w:rsidR="00193DC7" w:rsidRPr="00117832" w:rsidRDefault="00351366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04" w:type="pct"/>
            <w:vAlign w:val="center"/>
          </w:tcPr>
          <w:p w14:paraId="0EC520B2" w14:textId="49DFA6B2" w:rsidR="00193DC7" w:rsidRPr="00117832" w:rsidRDefault="00351366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354" w:type="pct"/>
          </w:tcPr>
          <w:p w14:paraId="3B841738" w14:textId="21F53479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E74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9E74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ідголовка</w:t>
            </w:r>
            <w:proofErr w:type="spellEnd"/>
            <w:r w:rsidRPr="009E74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9E74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лабораторної</w:t>
            </w:r>
            <w:proofErr w:type="spellEnd"/>
            <w:r w:rsidRPr="009E74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4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9E74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r w:rsidR="00DE1E40" w:rsidRPr="00DE1E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Робота з </w:t>
            </w:r>
            <w:proofErr w:type="spellStart"/>
            <w:r w:rsidR="00DE1E40" w:rsidRPr="00DE1E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прикладними</w:t>
            </w:r>
            <w:proofErr w:type="spellEnd"/>
            <w:r w:rsidR="00DE1E40" w:rsidRPr="00DE1E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E1E40" w:rsidRPr="00DE1E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бібліотеками</w:t>
            </w:r>
            <w:proofErr w:type="spellEnd"/>
            <w:r w:rsidR="00DE1E40" w:rsidRPr="00DE1E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DE1E40" w:rsidRPr="00DE1E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AutoCAD</w:t>
            </w:r>
            <w:proofErr w:type="spellEnd"/>
            <w:r w:rsidRPr="009E74F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193DC7" w:rsidRPr="00117832" w14:paraId="20BFF7AC" w14:textId="77777777" w:rsidTr="004245D4">
        <w:tc>
          <w:tcPr>
            <w:tcW w:w="1890" w:type="pct"/>
          </w:tcPr>
          <w:p w14:paraId="1A395D9B" w14:textId="77777777" w:rsidR="00193DC7" w:rsidRPr="00193DC7" w:rsidRDefault="00193DC7" w:rsidP="00193DC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</w:pPr>
            <w:r w:rsidRPr="00193DC7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ru-RU"/>
              </w:rPr>
              <w:lastRenderedPageBreak/>
              <w:t>Тема 4. Засоби виведення графічних примітивів.</w:t>
            </w:r>
          </w:p>
          <w:p w14:paraId="0026A378" w14:textId="2A47A95F" w:rsidR="00193DC7" w:rsidRPr="00193DC7" w:rsidRDefault="00193DC7" w:rsidP="00193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6559DAC1" w14:textId="4FD49B88" w:rsidR="00193DC7" w:rsidRPr="00117832" w:rsidRDefault="00351366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228" w:type="pct"/>
            <w:vAlign w:val="center"/>
          </w:tcPr>
          <w:p w14:paraId="432A05BE" w14:textId="77777777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3E2B13E7" w14:textId="77777777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vAlign w:val="center"/>
          </w:tcPr>
          <w:p w14:paraId="15A76282" w14:textId="77777777" w:rsidR="00193DC7" w:rsidRPr="00117832" w:rsidRDefault="00193DC7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14:paraId="517AC3AE" w14:textId="2A5F9E7A" w:rsidR="00193DC7" w:rsidRPr="00117832" w:rsidRDefault="00351366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6DB1DBBA" w14:textId="4618621A" w:rsidR="00193DC7" w:rsidRPr="00117832" w:rsidRDefault="00351366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04" w:type="pct"/>
            <w:vAlign w:val="center"/>
          </w:tcPr>
          <w:p w14:paraId="5B474F87" w14:textId="13A73B76" w:rsidR="00193DC7" w:rsidRPr="00117832" w:rsidRDefault="00351366" w:rsidP="00193D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354" w:type="pct"/>
          </w:tcPr>
          <w:p w14:paraId="59C2C9AE" w14:textId="2F7BB8F4" w:rsidR="00193DC7" w:rsidRPr="009E74F6" w:rsidRDefault="00DE1E40" w:rsidP="00193DC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245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4245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ідголовка</w:t>
            </w:r>
            <w:proofErr w:type="spellEnd"/>
            <w:r w:rsidRPr="004245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4245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лабораторної</w:t>
            </w:r>
            <w:proofErr w:type="spellEnd"/>
            <w:r w:rsidRPr="004245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45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роботи</w:t>
            </w:r>
            <w:proofErr w:type="spellEnd"/>
            <w:r w:rsidRPr="004245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DE1E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Створення</w:t>
            </w:r>
            <w:proofErr w:type="spellEnd"/>
            <w:r w:rsidRPr="00DE1E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3D моделей в </w:t>
            </w:r>
            <w:proofErr w:type="spellStart"/>
            <w:r w:rsidRPr="00DE1E4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AutoCAD</w:t>
            </w:r>
            <w:proofErr w:type="spellEnd"/>
            <w:r w:rsidRPr="004245D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4245D4" w:rsidRPr="00117832" w14:paraId="04C450DB" w14:textId="77777777" w:rsidTr="004245D4">
        <w:tc>
          <w:tcPr>
            <w:tcW w:w="1890" w:type="pct"/>
          </w:tcPr>
          <w:p w14:paraId="7F8D44B1" w14:textId="77777777" w:rsidR="00862760" w:rsidRPr="009C6394" w:rsidRDefault="009C6394" w:rsidP="008C392B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змістовим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модулем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699137E1" w14:textId="10A208AF" w:rsidR="00862760" w:rsidRPr="009C6394" w:rsidRDefault="00351366" w:rsidP="00424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center"/>
          </w:tcPr>
          <w:p w14:paraId="03199D11" w14:textId="77777777" w:rsidR="00862760" w:rsidRPr="009C6394" w:rsidRDefault="00862760" w:rsidP="00424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08AB3EFD" w14:textId="77777777" w:rsidR="00862760" w:rsidRPr="009C6394" w:rsidRDefault="00862760" w:rsidP="00424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2C9C3107" w14:textId="77777777" w:rsidR="00862760" w:rsidRPr="009C6394" w:rsidRDefault="00862760" w:rsidP="00424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0" w:type="pct"/>
            <w:tcMar>
              <w:left w:w="57" w:type="dxa"/>
              <w:right w:w="57" w:type="dxa"/>
            </w:tcMar>
            <w:vAlign w:val="center"/>
          </w:tcPr>
          <w:p w14:paraId="7F119E17" w14:textId="3FE561EE" w:rsidR="00862760" w:rsidRPr="009C6394" w:rsidRDefault="00351366" w:rsidP="00424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61EAD107" w14:textId="1FD7BCF0" w:rsidR="00862760" w:rsidRPr="009C6394" w:rsidRDefault="00351366" w:rsidP="00424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16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0861D4BC" w14:textId="6965CF1E" w:rsidR="00862760" w:rsidRPr="009C6394" w:rsidRDefault="00351366" w:rsidP="00424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354" w:type="pct"/>
          </w:tcPr>
          <w:p w14:paraId="2C2AE5F2" w14:textId="77777777" w:rsidR="00862760" w:rsidRPr="00117832" w:rsidRDefault="00862760" w:rsidP="008C392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4245D4" w:rsidRPr="00117832" w14:paraId="762E3417" w14:textId="77777777" w:rsidTr="004245D4">
        <w:tc>
          <w:tcPr>
            <w:tcW w:w="1890" w:type="pct"/>
            <w:vAlign w:val="center"/>
          </w:tcPr>
          <w:p w14:paraId="7A5E9029" w14:textId="365D761E" w:rsidR="00862760" w:rsidRPr="00485B7A" w:rsidRDefault="00862760" w:rsidP="009E74F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17832">
              <w:rPr>
                <w:rFonts w:ascii="Times New Roman" w:hAnsi="Times New Roman"/>
                <w:sz w:val="24"/>
                <w:szCs w:val="24"/>
              </w:rPr>
              <w:t>Усього</w:t>
            </w:r>
            <w:proofErr w:type="spellEnd"/>
            <w:r w:rsidR="00485B7A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485B7A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="0035136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  <w:r w:rsidR="00485B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годин</w:t>
            </w: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18CD745A" w14:textId="12F9C7CF" w:rsidR="00862760" w:rsidRPr="00117832" w:rsidRDefault="00351366" w:rsidP="00351366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28" w:type="pct"/>
            <w:tcMar>
              <w:left w:w="57" w:type="dxa"/>
              <w:right w:w="57" w:type="dxa"/>
            </w:tcMar>
            <w:vAlign w:val="center"/>
          </w:tcPr>
          <w:p w14:paraId="1CF55320" w14:textId="77777777" w:rsidR="00862760" w:rsidRPr="00117832" w:rsidRDefault="00862760" w:rsidP="00351366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0A82AF78" w14:textId="77777777" w:rsidR="00862760" w:rsidRPr="00117832" w:rsidRDefault="00862760" w:rsidP="00351366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9" w:type="pct"/>
            <w:tcMar>
              <w:left w:w="57" w:type="dxa"/>
              <w:right w:w="57" w:type="dxa"/>
            </w:tcMar>
            <w:vAlign w:val="center"/>
          </w:tcPr>
          <w:p w14:paraId="529254F3" w14:textId="13730CE5" w:rsidR="00862760" w:rsidRPr="00117832" w:rsidRDefault="00862760" w:rsidP="00351366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30" w:type="pct"/>
            <w:tcMar>
              <w:left w:w="57" w:type="dxa"/>
              <w:right w:w="57" w:type="dxa"/>
            </w:tcMar>
            <w:vAlign w:val="center"/>
          </w:tcPr>
          <w:p w14:paraId="52D1DD9F" w14:textId="1FC10942" w:rsidR="00862760" w:rsidRPr="00117832" w:rsidRDefault="00862760" w:rsidP="00351366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11783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1</w:t>
            </w:r>
            <w:r w:rsidR="00351366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07" w:type="pct"/>
            <w:tcMar>
              <w:left w:w="57" w:type="dxa"/>
              <w:right w:w="57" w:type="dxa"/>
            </w:tcMar>
            <w:vAlign w:val="center"/>
          </w:tcPr>
          <w:p w14:paraId="582FF374" w14:textId="0B418DA9" w:rsidR="00862760" w:rsidRPr="00117832" w:rsidRDefault="00351366" w:rsidP="00351366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304" w:type="pct"/>
            <w:tcMar>
              <w:left w:w="57" w:type="dxa"/>
              <w:right w:w="57" w:type="dxa"/>
            </w:tcMar>
            <w:vAlign w:val="center"/>
          </w:tcPr>
          <w:p w14:paraId="429B890D" w14:textId="39519EEB" w:rsidR="00862760" w:rsidRPr="00117832" w:rsidRDefault="00351366" w:rsidP="004245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60</w:t>
            </w:r>
          </w:p>
        </w:tc>
        <w:tc>
          <w:tcPr>
            <w:tcW w:w="1354" w:type="pct"/>
            <w:vAlign w:val="center"/>
          </w:tcPr>
          <w:p w14:paraId="63E57E61" w14:textId="77777777" w:rsidR="00862760" w:rsidRPr="00117832" w:rsidRDefault="00862760" w:rsidP="001178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59142ED" w14:textId="77777777" w:rsidR="00315006" w:rsidRPr="00117832" w:rsidRDefault="00315006" w:rsidP="00176B29">
      <w:pPr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8"/>
        <w:tblW w:w="5022" w:type="pct"/>
        <w:tblLayout w:type="fixed"/>
        <w:tblLook w:val="04A0" w:firstRow="1" w:lastRow="0" w:firstColumn="1" w:lastColumn="0" w:noHBand="0" w:noVBand="1"/>
      </w:tblPr>
      <w:tblGrid>
        <w:gridCol w:w="2772"/>
        <w:gridCol w:w="802"/>
        <w:gridCol w:w="1213"/>
        <w:gridCol w:w="4540"/>
      </w:tblGrid>
      <w:tr w:rsidR="00176B29" w:rsidRPr="00117832" w14:paraId="32A4796D" w14:textId="77777777" w:rsidTr="00485B7A">
        <w:tc>
          <w:tcPr>
            <w:tcW w:w="1486" w:type="pct"/>
            <w:vAlign w:val="center"/>
          </w:tcPr>
          <w:p w14:paraId="10C15F95" w14:textId="77777777" w:rsidR="0052115D" w:rsidRPr="00117832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Стратегія оцінювання</w:t>
            </w:r>
          </w:p>
        </w:tc>
        <w:tc>
          <w:tcPr>
            <w:tcW w:w="430" w:type="pct"/>
            <w:vAlign w:val="center"/>
          </w:tcPr>
          <w:p w14:paraId="657C96AB" w14:textId="77777777" w:rsidR="0052115D" w:rsidRPr="00117832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Вага,</w:t>
            </w:r>
            <w:r w:rsidR="0052115D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650" w:type="pct"/>
            <w:vAlign w:val="center"/>
          </w:tcPr>
          <w:p w14:paraId="77ACF928" w14:textId="77777777" w:rsidR="0052115D" w:rsidRPr="00117832" w:rsidRDefault="0041558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434" w:type="pct"/>
            <w:vAlign w:val="center"/>
          </w:tcPr>
          <w:p w14:paraId="41DF67F8" w14:textId="77777777" w:rsidR="0052115D" w:rsidRPr="00117832" w:rsidRDefault="00172790" w:rsidP="00CB15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Кри</w:t>
            </w:r>
            <w:r w:rsidR="00415580" w:rsidRPr="0011783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терії оцінювання</w:t>
            </w:r>
          </w:p>
        </w:tc>
      </w:tr>
      <w:tr w:rsidR="00485B7A" w:rsidRPr="00117832" w14:paraId="1CB32D10" w14:textId="77777777" w:rsidTr="00485B7A">
        <w:tc>
          <w:tcPr>
            <w:tcW w:w="1486" w:type="pct"/>
          </w:tcPr>
          <w:p w14:paraId="6AD30663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поточне</w:t>
            </w:r>
            <w:proofErr w:type="spellEnd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оцінювання</w:t>
            </w:r>
            <w:proofErr w:type="spellEnd"/>
          </w:p>
        </w:tc>
        <w:tc>
          <w:tcPr>
            <w:tcW w:w="430" w:type="pct"/>
          </w:tcPr>
          <w:p w14:paraId="3CA90238" w14:textId="77777777" w:rsidR="00485B7A" w:rsidRPr="004411D3" w:rsidRDefault="00345EF2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50" w:type="pct"/>
            <w:vMerge w:val="restart"/>
            <w:vAlign w:val="center"/>
          </w:tcPr>
          <w:p w14:paraId="3AC6FABB" w14:textId="77777777" w:rsidR="00485B7A" w:rsidRPr="004411D3" w:rsidRDefault="00485B7A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впродовж семестру</w:t>
            </w:r>
          </w:p>
        </w:tc>
        <w:tc>
          <w:tcPr>
            <w:tcW w:w="2434" w:type="pct"/>
          </w:tcPr>
          <w:p w14:paraId="7E8DB058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теоретичний звіт за кожною темою</w:t>
            </w:r>
          </w:p>
        </w:tc>
      </w:tr>
      <w:tr w:rsidR="00485B7A" w:rsidRPr="00117832" w14:paraId="300ED904" w14:textId="77777777" w:rsidTr="00485B7A">
        <w:tc>
          <w:tcPr>
            <w:tcW w:w="1486" w:type="pct"/>
            <w:vMerge w:val="restart"/>
          </w:tcPr>
          <w:p w14:paraId="20D4737D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захист</w:t>
            </w:r>
            <w:proofErr w:type="spellEnd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лабораторних</w:t>
            </w:r>
            <w:proofErr w:type="spellEnd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робі</w:t>
            </w:r>
            <w:proofErr w:type="gramStart"/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End"/>
            <w:proofErr w:type="gramEnd"/>
          </w:p>
        </w:tc>
        <w:tc>
          <w:tcPr>
            <w:tcW w:w="430" w:type="pct"/>
          </w:tcPr>
          <w:p w14:paraId="115F507D" w14:textId="77777777" w:rsidR="00485B7A" w:rsidRPr="004411D3" w:rsidRDefault="00485B7A" w:rsidP="00345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45EF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0" w:type="pct"/>
            <w:vMerge/>
            <w:vAlign w:val="center"/>
          </w:tcPr>
          <w:p w14:paraId="109F893B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53604A4A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№1</w:t>
            </w:r>
          </w:p>
        </w:tc>
      </w:tr>
      <w:tr w:rsidR="00485B7A" w:rsidRPr="00117832" w14:paraId="3220DA6B" w14:textId="77777777" w:rsidTr="00485B7A">
        <w:tc>
          <w:tcPr>
            <w:tcW w:w="1486" w:type="pct"/>
            <w:vMerge/>
          </w:tcPr>
          <w:p w14:paraId="44A84A04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</w:tcPr>
          <w:p w14:paraId="072C53F2" w14:textId="77777777" w:rsidR="00485B7A" w:rsidRPr="004411D3" w:rsidRDefault="00485B7A" w:rsidP="00345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45EF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0" w:type="pct"/>
            <w:vMerge/>
            <w:vAlign w:val="center"/>
          </w:tcPr>
          <w:p w14:paraId="4A9D323F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0B9D71BB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№2</w:t>
            </w:r>
          </w:p>
        </w:tc>
      </w:tr>
      <w:tr w:rsidR="00485B7A" w:rsidRPr="00117832" w14:paraId="5E71681A" w14:textId="77777777" w:rsidTr="00485B7A">
        <w:tc>
          <w:tcPr>
            <w:tcW w:w="1486" w:type="pct"/>
            <w:vMerge/>
          </w:tcPr>
          <w:p w14:paraId="3167F94A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</w:tcPr>
          <w:p w14:paraId="7CD34B1E" w14:textId="77777777" w:rsidR="00485B7A" w:rsidRPr="004411D3" w:rsidRDefault="00485B7A" w:rsidP="00345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45EF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0" w:type="pct"/>
            <w:vMerge/>
            <w:vAlign w:val="center"/>
          </w:tcPr>
          <w:p w14:paraId="50F5C9CA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004B2905" w14:textId="77777777" w:rsidR="00485B7A" w:rsidRPr="004411D3" w:rsidRDefault="00485B7A" w:rsidP="009062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№3</w:t>
            </w:r>
          </w:p>
        </w:tc>
      </w:tr>
      <w:tr w:rsidR="00485B7A" w:rsidRPr="00117832" w14:paraId="3CA112A1" w14:textId="77777777" w:rsidTr="00485B7A">
        <w:tc>
          <w:tcPr>
            <w:tcW w:w="1486" w:type="pct"/>
            <w:vMerge/>
          </w:tcPr>
          <w:p w14:paraId="3FB38BA2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</w:tcPr>
          <w:p w14:paraId="66009413" w14:textId="77777777" w:rsidR="00485B7A" w:rsidRPr="004411D3" w:rsidRDefault="00485B7A" w:rsidP="00345EF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45EF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0" w:type="pct"/>
            <w:vMerge/>
            <w:vAlign w:val="center"/>
          </w:tcPr>
          <w:p w14:paraId="3F3D8F05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37A47ECB" w14:textId="77777777" w:rsidR="00485B7A" w:rsidRPr="004411D3" w:rsidRDefault="00485B7A" w:rsidP="0090626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лабораторної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№4</w:t>
            </w:r>
          </w:p>
        </w:tc>
      </w:tr>
      <w:tr w:rsidR="00485B7A" w:rsidRPr="00117832" w14:paraId="4E766814" w14:textId="77777777" w:rsidTr="00485B7A">
        <w:tc>
          <w:tcPr>
            <w:tcW w:w="1486" w:type="pct"/>
            <w:vMerge w:val="restart"/>
          </w:tcPr>
          <w:p w14:paraId="0A547F03" w14:textId="2B094F7D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складання </w:t>
            </w:r>
            <w:r w:rsidR="004D154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заліку</w:t>
            </w:r>
          </w:p>
        </w:tc>
        <w:tc>
          <w:tcPr>
            <w:tcW w:w="430" w:type="pct"/>
            <w:vAlign w:val="center"/>
          </w:tcPr>
          <w:p w14:paraId="6699455E" w14:textId="77777777" w:rsidR="00485B7A" w:rsidRPr="004411D3" w:rsidRDefault="00485B7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0"/>
                <w:szCs w:val="20"/>
                <w:lang w:val="ru-RU"/>
              </w:rPr>
              <w:t>60-100</w:t>
            </w:r>
          </w:p>
        </w:tc>
        <w:tc>
          <w:tcPr>
            <w:tcW w:w="650" w:type="pct"/>
            <w:vMerge w:val="restart"/>
            <w:vAlign w:val="center"/>
          </w:tcPr>
          <w:p w14:paraId="21071898" w14:textId="77777777" w:rsidR="00485B7A" w:rsidRPr="004411D3" w:rsidRDefault="00485B7A" w:rsidP="00EB6D60">
            <w:pPr>
              <w:shd w:val="clear" w:color="auto" w:fill="FFFFFF" w:themeFill="background1"/>
              <w:ind w:right="-107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ісля</w:t>
            </w:r>
            <w:proofErr w:type="spellEnd"/>
            <w:r w:rsidRPr="004411D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модулю</w:t>
            </w:r>
          </w:p>
        </w:tc>
        <w:tc>
          <w:tcPr>
            <w:tcW w:w="2434" w:type="pct"/>
          </w:tcPr>
          <w:p w14:paraId="284732D9" w14:textId="77777777" w:rsidR="00485B7A" w:rsidRPr="004411D3" w:rsidRDefault="00485B7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зараховано</w:t>
            </w:r>
          </w:p>
        </w:tc>
      </w:tr>
      <w:tr w:rsidR="00485B7A" w:rsidRPr="00117832" w14:paraId="189B1BF1" w14:textId="77777777" w:rsidTr="00485B7A">
        <w:tc>
          <w:tcPr>
            <w:tcW w:w="1486" w:type="pct"/>
            <w:vMerge/>
          </w:tcPr>
          <w:p w14:paraId="2F83986A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667AE97B" w14:textId="77777777" w:rsidR="00485B7A" w:rsidRPr="004411D3" w:rsidRDefault="00485B7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ru-RU"/>
              </w:rPr>
              <w:t>35-59</w:t>
            </w:r>
          </w:p>
        </w:tc>
        <w:tc>
          <w:tcPr>
            <w:tcW w:w="650" w:type="pct"/>
            <w:vMerge/>
          </w:tcPr>
          <w:p w14:paraId="145BFEC2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2849219C" w14:textId="77777777" w:rsidR="00485B7A" w:rsidRPr="004411D3" w:rsidRDefault="00485B7A" w:rsidP="002B77B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485B7A" w:rsidRPr="00117832" w14:paraId="0CDC5FB7" w14:textId="77777777" w:rsidTr="00485B7A">
        <w:tc>
          <w:tcPr>
            <w:tcW w:w="1486" w:type="pct"/>
            <w:vMerge/>
          </w:tcPr>
          <w:p w14:paraId="118B9DDB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0" w:type="pct"/>
            <w:vAlign w:val="center"/>
          </w:tcPr>
          <w:p w14:paraId="3433A1F7" w14:textId="77777777" w:rsidR="00485B7A" w:rsidRPr="004411D3" w:rsidRDefault="00485B7A" w:rsidP="00D131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sz w:val="24"/>
                <w:szCs w:val="24"/>
                <w:lang w:val="uk-UA"/>
              </w:rPr>
              <w:t>1-34</w:t>
            </w:r>
          </w:p>
        </w:tc>
        <w:tc>
          <w:tcPr>
            <w:tcW w:w="650" w:type="pct"/>
            <w:vMerge/>
          </w:tcPr>
          <w:p w14:paraId="3BD95E8B" w14:textId="77777777" w:rsidR="00485B7A" w:rsidRPr="004411D3" w:rsidRDefault="00485B7A" w:rsidP="00CB154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434" w:type="pct"/>
          </w:tcPr>
          <w:p w14:paraId="1D0CBDDC" w14:textId="77777777" w:rsidR="00485B7A" w:rsidRPr="004411D3" w:rsidRDefault="00485B7A" w:rsidP="00EB6D6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411D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7D50AB32" w14:textId="028FE59F" w:rsidR="0052115D" w:rsidRDefault="0052115D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568B1DE" w14:textId="77777777" w:rsidR="008B5C69" w:rsidRDefault="008B5C69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58547959" w14:textId="77777777" w:rsidR="00442677" w:rsidRPr="002B77B8" w:rsidRDefault="00442677" w:rsidP="004411D3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8"/>
        <w:tblW w:w="5018" w:type="pct"/>
        <w:tblLayout w:type="fixed"/>
        <w:tblLook w:val="04A0" w:firstRow="1" w:lastRow="0" w:firstColumn="1" w:lastColumn="0" w:noHBand="0" w:noVBand="1"/>
      </w:tblPr>
      <w:tblGrid>
        <w:gridCol w:w="2295"/>
        <w:gridCol w:w="790"/>
        <w:gridCol w:w="2415"/>
        <w:gridCol w:w="1411"/>
        <w:gridCol w:w="2408"/>
      </w:tblGrid>
      <w:tr w:rsidR="00176B29" w:rsidRPr="00117832" w14:paraId="38C00B76" w14:textId="77777777" w:rsidTr="00340DC8">
        <w:tc>
          <w:tcPr>
            <w:tcW w:w="1231" w:type="pct"/>
            <w:vAlign w:val="center"/>
          </w:tcPr>
          <w:p w14:paraId="1AC49474" w14:textId="77777777" w:rsidR="0052115D" w:rsidRPr="00177428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774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424" w:type="pct"/>
            <w:vAlign w:val="center"/>
          </w:tcPr>
          <w:p w14:paraId="027FE037" w14:textId="77777777" w:rsidR="0052115D" w:rsidRPr="00177428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774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296" w:type="pct"/>
            <w:vAlign w:val="center"/>
          </w:tcPr>
          <w:p w14:paraId="7EC948B0" w14:textId="77777777" w:rsidR="0052115D" w:rsidRPr="00177428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7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757" w:type="pct"/>
            <w:vAlign w:val="center"/>
          </w:tcPr>
          <w:p w14:paraId="0AF67650" w14:textId="77777777" w:rsidR="0052115D" w:rsidRPr="00177428" w:rsidRDefault="00862760" w:rsidP="00862760">
            <w:pPr>
              <w:shd w:val="clear" w:color="auto" w:fill="FFFFFF" w:themeFill="background1"/>
              <w:spacing w:after="0" w:line="240" w:lineRule="auto"/>
              <w:ind w:hanging="113"/>
              <w:jc w:val="center"/>
              <w:outlineLvl w:val="3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774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інформація про </w:t>
            </w:r>
            <w:r w:rsidR="00415580" w:rsidRPr="0017742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1292" w:type="pct"/>
            <w:vAlign w:val="center"/>
          </w:tcPr>
          <w:p w14:paraId="2C259489" w14:textId="77777777" w:rsidR="00415580" w:rsidRPr="00177428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1774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Видавництво </w:t>
            </w:r>
            <w:r w:rsidRPr="001774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/ онлайн доступ</w:t>
            </w:r>
          </w:p>
        </w:tc>
      </w:tr>
      <w:tr w:rsidR="00176B29" w:rsidRPr="00117832" w14:paraId="05DBE485" w14:textId="77777777" w:rsidTr="003D575A">
        <w:tc>
          <w:tcPr>
            <w:tcW w:w="5000" w:type="pct"/>
            <w:gridSpan w:val="5"/>
          </w:tcPr>
          <w:p w14:paraId="3A84707B" w14:textId="77777777" w:rsidR="0052115D" w:rsidRPr="00177428" w:rsidRDefault="00415580" w:rsidP="002072D6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774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Обов</w:t>
            </w:r>
            <w:proofErr w:type="spellEnd"/>
            <w:r w:rsidR="00EB6D60" w:rsidRPr="001774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’</w:t>
            </w:r>
            <w:proofErr w:type="spellStart"/>
            <w:r w:rsidRPr="001774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язкова</w:t>
            </w:r>
            <w:proofErr w:type="spellEnd"/>
            <w:r w:rsidRPr="001774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1774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література</w:t>
            </w:r>
          </w:p>
        </w:tc>
      </w:tr>
      <w:tr w:rsidR="00176B29" w:rsidRPr="00117832" w14:paraId="26538FEE" w14:textId="77777777" w:rsidTr="00415580">
        <w:tc>
          <w:tcPr>
            <w:tcW w:w="1231" w:type="pct"/>
          </w:tcPr>
          <w:p w14:paraId="45F0B7BA" w14:textId="013B4E6C" w:rsidR="00B3666F" w:rsidRPr="00177428" w:rsidRDefault="00B3666F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Ванін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  <w:r w:rsidR="00EE41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Перевертун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  <w:r w:rsidR="00EE41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14:paraId="5C8F2B47" w14:textId="2A743A7E" w:rsidR="0052115D" w:rsidRPr="00177428" w:rsidRDefault="00B3666F" w:rsidP="00F4790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Надкернична</w:t>
            </w:r>
            <w:proofErr w:type="spellEnd"/>
            <w:r w:rsidR="00F5069F"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Т.О</w:t>
            </w:r>
            <w:r w:rsidR="00F5069F"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424" w:type="pct"/>
          </w:tcPr>
          <w:p w14:paraId="7B7C2013" w14:textId="673B2C72" w:rsidR="0052115D" w:rsidRPr="00177428" w:rsidRDefault="005337F3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</w:t>
            </w:r>
            <w:r w:rsidR="00051B6F"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96" w:type="pct"/>
          </w:tcPr>
          <w:p w14:paraId="63E77E93" w14:textId="6EAE19AB" w:rsidR="0052115D" w:rsidRPr="00177428" w:rsidRDefault="00051B6F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Комп'ютерна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інженерна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графіка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середовищі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AutoCAD</w:t>
            </w:r>
          </w:p>
        </w:tc>
        <w:tc>
          <w:tcPr>
            <w:tcW w:w="757" w:type="pct"/>
          </w:tcPr>
          <w:p w14:paraId="42EFA90A" w14:textId="68859C8C" w:rsidR="0052115D" w:rsidRPr="00177428" w:rsidRDefault="00F4790A" w:rsidP="00F4790A">
            <w:pPr>
              <w:shd w:val="clear" w:color="auto" w:fill="FFFFFF" w:themeFill="background1"/>
              <w:spacing w:after="0" w:line="240" w:lineRule="auto"/>
              <w:ind w:right="-109" w:hanging="113"/>
              <w:jc w:val="center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навч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7F34C417" w14:textId="51E23B7F" w:rsidR="0052115D" w:rsidRPr="00177428" w:rsidRDefault="00051B6F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К.: Каравела</w:t>
            </w:r>
          </w:p>
        </w:tc>
      </w:tr>
      <w:tr w:rsidR="005337F3" w:rsidRPr="00117832" w14:paraId="738ED036" w14:textId="77777777" w:rsidTr="00415580">
        <w:tc>
          <w:tcPr>
            <w:tcW w:w="1231" w:type="pct"/>
          </w:tcPr>
          <w:p w14:paraId="00F23C96" w14:textId="5B3C4226" w:rsidR="007B1FCF" w:rsidRPr="00177428" w:rsidRDefault="007B1FCF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Ванін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В.В.</w:t>
            </w:r>
            <w:r w:rsidR="00EE41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</w:p>
          <w:p w14:paraId="6EC574C0" w14:textId="126D9B77" w:rsidR="005337F3" w:rsidRPr="00177428" w:rsidRDefault="007B1FCF" w:rsidP="00EE41A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Бліок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Л.В.</w:t>
            </w:r>
            <w:r w:rsidR="00EE41A3"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Гнітецька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Г.О.</w:t>
            </w:r>
          </w:p>
        </w:tc>
        <w:tc>
          <w:tcPr>
            <w:tcW w:w="424" w:type="pct"/>
          </w:tcPr>
          <w:p w14:paraId="281CDB0B" w14:textId="07BC48AD" w:rsidR="005337F3" w:rsidRPr="00177428" w:rsidRDefault="00604565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2004</w:t>
            </w:r>
          </w:p>
        </w:tc>
        <w:tc>
          <w:tcPr>
            <w:tcW w:w="1296" w:type="pct"/>
          </w:tcPr>
          <w:p w14:paraId="760C010C" w14:textId="0C2068B1" w:rsidR="005337F3" w:rsidRPr="00177428" w:rsidRDefault="005733E8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en-US"/>
              </w:rPr>
              <w:t>Оформлення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en-US"/>
              </w:rPr>
              <w:t>конструкторської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en-US"/>
              </w:rPr>
              <w:t>документації</w:t>
            </w:r>
            <w:proofErr w:type="spellEnd"/>
          </w:p>
        </w:tc>
        <w:tc>
          <w:tcPr>
            <w:tcW w:w="757" w:type="pct"/>
          </w:tcPr>
          <w:p w14:paraId="45911136" w14:textId="2C4988A8" w:rsidR="005337F3" w:rsidRPr="00177428" w:rsidRDefault="005733E8" w:rsidP="00F4790A">
            <w:pPr>
              <w:shd w:val="clear" w:color="auto" w:fill="FFFFFF" w:themeFill="background1"/>
              <w:spacing w:after="0" w:line="240" w:lineRule="auto"/>
              <w:ind w:right="-109" w:hanging="113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навч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694E152A" w14:textId="2E8BB5FF" w:rsidR="005337F3" w:rsidRPr="00177428" w:rsidRDefault="00604565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К.: Каравела</w:t>
            </w:r>
          </w:p>
        </w:tc>
      </w:tr>
      <w:tr w:rsidR="00753A73" w:rsidRPr="00117832" w14:paraId="7E6DD1C2" w14:textId="77777777" w:rsidTr="00F5069F">
        <w:trPr>
          <w:trHeight w:val="315"/>
        </w:trPr>
        <w:tc>
          <w:tcPr>
            <w:tcW w:w="1231" w:type="pct"/>
          </w:tcPr>
          <w:p w14:paraId="62D73D97" w14:textId="11F1CCEB" w:rsidR="0055361A" w:rsidRPr="00177428" w:rsidRDefault="0055361A" w:rsidP="00F4790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Верхола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А.П. </w:t>
            </w:r>
          </w:p>
          <w:p w14:paraId="22A2B593" w14:textId="4332F238" w:rsidR="00753A73" w:rsidRPr="00177428" w:rsidRDefault="00753A73" w:rsidP="00F4790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24" w:type="pct"/>
          </w:tcPr>
          <w:p w14:paraId="571C9B0C" w14:textId="11EAE459" w:rsidR="00753A73" w:rsidRPr="00177428" w:rsidRDefault="0055361A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2001</w:t>
            </w:r>
          </w:p>
        </w:tc>
        <w:tc>
          <w:tcPr>
            <w:tcW w:w="1296" w:type="pct"/>
          </w:tcPr>
          <w:p w14:paraId="7F75029B" w14:textId="06D51852" w:rsidR="00753A73" w:rsidRPr="00177428" w:rsidRDefault="0055361A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Інженерна графіка</w:t>
            </w:r>
          </w:p>
        </w:tc>
        <w:tc>
          <w:tcPr>
            <w:tcW w:w="757" w:type="pct"/>
          </w:tcPr>
          <w:p w14:paraId="46F2000D" w14:textId="536A930E" w:rsidR="00753A73" w:rsidRPr="00177428" w:rsidRDefault="0055361A" w:rsidP="00F4790A">
            <w:pPr>
              <w:shd w:val="clear" w:color="auto" w:fill="FFFFFF" w:themeFill="background1"/>
              <w:spacing w:after="0" w:line="240" w:lineRule="auto"/>
              <w:ind w:right="-109" w:hanging="113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довідник</w:t>
            </w:r>
          </w:p>
        </w:tc>
        <w:tc>
          <w:tcPr>
            <w:tcW w:w="1292" w:type="pct"/>
          </w:tcPr>
          <w:p w14:paraId="4CF8C36C" w14:textId="7E7E0280" w:rsidR="00753A73" w:rsidRPr="00177428" w:rsidRDefault="0055361A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К.: Техніка</w:t>
            </w:r>
          </w:p>
        </w:tc>
      </w:tr>
      <w:tr w:rsidR="00753A73" w:rsidRPr="00117832" w14:paraId="1427C22C" w14:textId="77777777" w:rsidTr="00415580">
        <w:tc>
          <w:tcPr>
            <w:tcW w:w="1231" w:type="pct"/>
          </w:tcPr>
          <w:p w14:paraId="0D8DF4CE" w14:textId="044F1F0D" w:rsidR="00753A73" w:rsidRPr="00177428" w:rsidRDefault="00F5069F" w:rsidP="00EE41A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Полещук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, Н.Н.</w:t>
            </w:r>
          </w:p>
        </w:tc>
        <w:tc>
          <w:tcPr>
            <w:tcW w:w="424" w:type="pct"/>
          </w:tcPr>
          <w:p w14:paraId="19F536C4" w14:textId="6F4E5447" w:rsidR="00753A73" w:rsidRPr="00177428" w:rsidRDefault="00F5069F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296" w:type="pct"/>
          </w:tcPr>
          <w:p w14:paraId="6F42ABF5" w14:textId="246B050D" w:rsidR="00753A73" w:rsidRPr="00177428" w:rsidRDefault="00F5069F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Самоучитель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AutoCAD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2017</w:t>
            </w:r>
          </w:p>
        </w:tc>
        <w:tc>
          <w:tcPr>
            <w:tcW w:w="757" w:type="pct"/>
          </w:tcPr>
          <w:p w14:paraId="6BCBBD07" w14:textId="24AB768F" w:rsidR="00753A73" w:rsidRPr="00177428" w:rsidRDefault="00F5069F" w:rsidP="00F4790A">
            <w:pPr>
              <w:shd w:val="clear" w:color="auto" w:fill="FFFFFF" w:themeFill="background1"/>
              <w:spacing w:after="0" w:line="240" w:lineRule="auto"/>
              <w:ind w:right="-109" w:hanging="113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428">
              <w:rPr>
                <w:rFonts w:ascii="Times New Roman" w:hAnsi="Times New Roman"/>
                <w:sz w:val="24"/>
                <w:szCs w:val="24"/>
                <w:lang w:val="uk-UA"/>
              </w:rPr>
              <w:t>самовчитель</w:t>
            </w:r>
          </w:p>
        </w:tc>
        <w:tc>
          <w:tcPr>
            <w:tcW w:w="1292" w:type="pct"/>
          </w:tcPr>
          <w:p w14:paraId="021FAC75" w14:textId="45AC81EE" w:rsidR="00753A73" w:rsidRPr="00177428" w:rsidRDefault="00F5069F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СПб.: БХВ-Петербург</w:t>
            </w:r>
          </w:p>
        </w:tc>
      </w:tr>
      <w:tr w:rsidR="00753A73" w:rsidRPr="00117832" w14:paraId="5EDE29D2" w14:textId="77777777" w:rsidTr="00177428">
        <w:trPr>
          <w:trHeight w:val="1327"/>
        </w:trPr>
        <w:tc>
          <w:tcPr>
            <w:tcW w:w="1231" w:type="pct"/>
          </w:tcPr>
          <w:p w14:paraId="672EA7BF" w14:textId="6A66FABB" w:rsidR="00753A73" w:rsidRPr="00177428" w:rsidRDefault="00F5069F" w:rsidP="00EE41A3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Сиденко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Л.А. </w:t>
            </w:r>
          </w:p>
        </w:tc>
        <w:tc>
          <w:tcPr>
            <w:tcW w:w="424" w:type="pct"/>
          </w:tcPr>
          <w:p w14:paraId="03E64AF8" w14:textId="3543EC38" w:rsidR="00753A73" w:rsidRPr="00177428" w:rsidRDefault="00F5069F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2009</w:t>
            </w:r>
          </w:p>
        </w:tc>
        <w:tc>
          <w:tcPr>
            <w:tcW w:w="1296" w:type="pct"/>
          </w:tcPr>
          <w:p w14:paraId="34D6B3E2" w14:textId="2F01FB29" w:rsidR="00753A73" w:rsidRPr="00177428" w:rsidRDefault="00F5069F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Компьютерная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графика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геометрическое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моделирование</w:t>
            </w:r>
            <w:proofErr w:type="spellEnd"/>
          </w:p>
        </w:tc>
        <w:tc>
          <w:tcPr>
            <w:tcW w:w="757" w:type="pct"/>
          </w:tcPr>
          <w:p w14:paraId="2BBFA9E3" w14:textId="18386336" w:rsidR="00753A73" w:rsidRPr="00177428" w:rsidRDefault="00F5069F" w:rsidP="00F4790A">
            <w:pPr>
              <w:shd w:val="clear" w:color="auto" w:fill="FFFFFF" w:themeFill="background1"/>
              <w:spacing w:after="0" w:line="240" w:lineRule="auto"/>
              <w:ind w:right="-109" w:hanging="113"/>
              <w:jc w:val="center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навч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72E5398F" w14:textId="32F4EEA1" w:rsidR="00753A73" w:rsidRPr="00177428" w:rsidRDefault="00F5069F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СПб. :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Питер</w:t>
            </w:r>
            <w:proofErr w:type="spellEnd"/>
          </w:p>
        </w:tc>
      </w:tr>
      <w:tr w:rsidR="00647FA5" w:rsidRPr="00117832" w14:paraId="69F762D1" w14:textId="77777777" w:rsidTr="003D575A">
        <w:tc>
          <w:tcPr>
            <w:tcW w:w="5000" w:type="pct"/>
            <w:gridSpan w:val="5"/>
          </w:tcPr>
          <w:p w14:paraId="48D68D4B" w14:textId="77777777" w:rsidR="00647FA5" w:rsidRPr="00177428" w:rsidRDefault="00647FA5" w:rsidP="00F4790A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17742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Додаткова література</w:t>
            </w:r>
          </w:p>
        </w:tc>
      </w:tr>
      <w:tr w:rsidR="00647FA5" w:rsidRPr="00117832" w14:paraId="284A34CB" w14:textId="77777777" w:rsidTr="00415580">
        <w:tc>
          <w:tcPr>
            <w:tcW w:w="1231" w:type="pct"/>
          </w:tcPr>
          <w:p w14:paraId="5296CD55" w14:textId="2B1A2F97" w:rsidR="00647FA5" w:rsidRPr="00177428" w:rsidRDefault="008B5C69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Бойко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В.А. </w:t>
            </w:r>
          </w:p>
        </w:tc>
        <w:tc>
          <w:tcPr>
            <w:tcW w:w="424" w:type="pct"/>
          </w:tcPr>
          <w:p w14:paraId="7E5014CF" w14:textId="1EA7EAAB" w:rsidR="00647FA5" w:rsidRPr="00177428" w:rsidRDefault="00A53735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201</w:t>
            </w:r>
            <w:r w:rsidR="008B5C69"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96" w:type="pct"/>
          </w:tcPr>
          <w:p w14:paraId="613B4EB8" w14:textId="77D33E0F" w:rsidR="00647FA5" w:rsidRPr="00177428" w:rsidRDefault="008B5C69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змістової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характеристики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поняття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комп'ютерного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геометричного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моделювання</w:t>
            </w:r>
            <w:proofErr w:type="spellEnd"/>
          </w:p>
        </w:tc>
        <w:tc>
          <w:tcPr>
            <w:tcW w:w="757" w:type="pct"/>
          </w:tcPr>
          <w:p w14:paraId="3B47DD0F" w14:textId="428D8D7F" w:rsidR="00647FA5" w:rsidRPr="00177428" w:rsidRDefault="008B5C69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збірник наукових праць</w:t>
            </w:r>
          </w:p>
        </w:tc>
        <w:tc>
          <w:tcPr>
            <w:tcW w:w="1292" w:type="pct"/>
          </w:tcPr>
          <w:p w14:paraId="4EF857B9" w14:textId="699C3274" w:rsidR="00647FA5" w:rsidRPr="00177428" w:rsidRDefault="008B5C69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Вид-во НПУ ім. М. П. Драгоманова</w:t>
            </w:r>
          </w:p>
        </w:tc>
      </w:tr>
      <w:tr w:rsidR="00A53735" w:rsidRPr="00117832" w14:paraId="2202D552" w14:textId="77777777" w:rsidTr="00415580">
        <w:tc>
          <w:tcPr>
            <w:tcW w:w="1231" w:type="pct"/>
          </w:tcPr>
          <w:p w14:paraId="3395C89B" w14:textId="77777777" w:rsidR="00EE41A3" w:rsidRPr="00177428" w:rsidRDefault="00EE41A3" w:rsidP="00EE41A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Волошкевич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П.П.,</w:t>
            </w:r>
          </w:p>
          <w:p w14:paraId="41D80864" w14:textId="143DA034" w:rsidR="00A53735" w:rsidRPr="00177428" w:rsidRDefault="00EE41A3" w:rsidP="00EE41A3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Бойко О.О., </w:t>
            </w: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Беспалов А.Л.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</w:t>
            </w: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Врублевський І.Й.</w:t>
            </w:r>
          </w:p>
        </w:tc>
        <w:tc>
          <w:tcPr>
            <w:tcW w:w="424" w:type="pct"/>
          </w:tcPr>
          <w:p w14:paraId="17C6CA75" w14:textId="4D539EDE" w:rsidR="00A53735" w:rsidRPr="00177428" w:rsidRDefault="00A53735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200</w:t>
            </w:r>
            <w:r w:rsidR="008B5C69"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1296" w:type="pct"/>
          </w:tcPr>
          <w:p w14:paraId="4051B415" w14:textId="02935511" w:rsidR="00A53735" w:rsidRPr="00177428" w:rsidRDefault="008B5C69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Курс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нарисної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геометрії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інженерної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комп’ютерної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графіки</w:t>
            </w:r>
            <w:proofErr w:type="spellEnd"/>
          </w:p>
        </w:tc>
        <w:tc>
          <w:tcPr>
            <w:tcW w:w="757" w:type="pct"/>
          </w:tcPr>
          <w:p w14:paraId="197671B5" w14:textId="16BC69CB" w:rsidR="00A53735" w:rsidRPr="00177428" w:rsidRDefault="008B5C69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навч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6FF4EBB1" w14:textId="16B0AA8F" w:rsidR="00A53735" w:rsidRPr="00177428" w:rsidRDefault="008B5C69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Л.: НУЛП</w:t>
            </w:r>
          </w:p>
        </w:tc>
      </w:tr>
      <w:tr w:rsidR="005337F3" w:rsidRPr="005337F3" w14:paraId="4F7D6363" w14:textId="77777777" w:rsidTr="00F4790A">
        <w:trPr>
          <w:trHeight w:val="615"/>
        </w:trPr>
        <w:tc>
          <w:tcPr>
            <w:tcW w:w="1231" w:type="pct"/>
          </w:tcPr>
          <w:p w14:paraId="61BE738B" w14:textId="4F1FC5CF" w:rsidR="005337F3" w:rsidRPr="00177428" w:rsidRDefault="008B5C69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Голованов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Н. Н</w:t>
            </w:r>
            <w:r w:rsidRPr="001774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4" w:type="pct"/>
          </w:tcPr>
          <w:p w14:paraId="626383A5" w14:textId="2B509E9F" w:rsidR="005337F3" w:rsidRPr="00177428" w:rsidRDefault="008B5C69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428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</w:tc>
        <w:tc>
          <w:tcPr>
            <w:tcW w:w="1296" w:type="pct"/>
          </w:tcPr>
          <w:p w14:paraId="1EBE3D37" w14:textId="51F153C5" w:rsidR="005337F3" w:rsidRPr="00F4790A" w:rsidRDefault="008B5C69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Геометрическое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моделирование</w:t>
            </w:r>
            <w:proofErr w:type="spellEnd"/>
          </w:p>
        </w:tc>
        <w:tc>
          <w:tcPr>
            <w:tcW w:w="757" w:type="pct"/>
          </w:tcPr>
          <w:p w14:paraId="033F2C85" w14:textId="77777777" w:rsidR="005337F3" w:rsidRPr="00177428" w:rsidRDefault="005337F3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428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299B8D03" w14:textId="67E45800" w:rsidR="005337F3" w:rsidRPr="00177428" w:rsidRDefault="008B5C69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Издательский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центр «</w:t>
            </w: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Академия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»</w:t>
            </w:r>
          </w:p>
        </w:tc>
      </w:tr>
      <w:tr w:rsidR="00647FA5" w:rsidRPr="00117832" w14:paraId="335D8558" w14:textId="77777777" w:rsidTr="00415580">
        <w:tc>
          <w:tcPr>
            <w:tcW w:w="1231" w:type="pct"/>
          </w:tcPr>
          <w:p w14:paraId="167724B4" w14:textId="77777777" w:rsidR="00177428" w:rsidRPr="00177428" w:rsidRDefault="00177428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Гузенков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 Н.</w:t>
            </w:r>
          </w:p>
          <w:p w14:paraId="185ABFC2" w14:textId="73C7C25D" w:rsidR="00647FA5" w:rsidRPr="00177428" w:rsidRDefault="00177428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Журбенко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П. А. </w:t>
            </w:r>
          </w:p>
        </w:tc>
        <w:tc>
          <w:tcPr>
            <w:tcW w:w="424" w:type="pct"/>
          </w:tcPr>
          <w:p w14:paraId="6C7B3371" w14:textId="62A26661" w:rsidR="00647FA5" w:rsidRPr="00177428" w:rsidRDefault="00A53735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428">
              <w:rPr>
                <w:rFonts w:ascii="Times New Roman" w:hAnsi="Times New Roman"/>
                <w:sz w:val="24"/>
                <w:szCs w:val="24"/>
              </w:rPr>
              <w:t>201</w:t>
            </w:r>
            <w:r w:rsidR="00177428" w:rsidRPr="0017742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96" w:type="pct"/>
          </w:tcPr>
          <w:p w14:paraId="4D715835" w14:textId="4C202D83" w:rsidR="00647FA5" w:rsidRPr="00177428" w:rsidRDefault="00177428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Модель </w:t>
            </w: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как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ключевое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понятие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геометро-графической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подготовки</w:t>
            </w:r>
            <w:proofErr w:type="spellEnd"/>
          </w:p>
        </w:tc>
        <w:tc>
          <w:tcPr>
            <w:tcW w:w="757" w:type="pct"/>
          </w:tcPr>
          <w:p w14:paraId="1051C14C" w14:textId="1D7B5141" w:rsidR="00647FA5" w:rsidRPr="00177428" w:rsidRDefault="00177428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/>
              </w:rPr>
              <w:t>переодичне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видання</w:t>
            </w:r>
          </w:p>
        </w:tc>
        <w:tc>
          <w:tcPr>
            <w:tcW w:w="1292" w:type="pct"/>
          </w:tcPr>
          <w:p w14:paraId="2B71447F" w14:textId="5AD16E41" w:rsidR="00647FA5" w:rsidRPr="00177428" w:rsidRDefault="00177428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ALMA MATER</w:t>
            </w:r>
          </w:p>
        </w:tc>
      </w:tr>
      <w:tr w:rsidR="00753A73" w:rsidRPr="00117832" w14:paraId="1ECD6166" w14:textId="77777777" w:rsidTr="00415580">
        <w:tc>
          <w:tcPr>
            <w:tcW w:w="1231" w:type="pct"/>
          </w:tcPr>
          <w:p w14:paraId="1280A46F" w14:textId="18E1057C" w:rsidR="00177428" w:rsidRPr="00EE41A3" w:rsidRDefault="00EE41A3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Райковська Г.,  Головня В.</w:t>
            </w:r>
          </w:p>
          <w:p w14:paraId="58850AC9" w14:textId="77777777" w:rsidR="00753A73" w:rsidRPr="00177428" w:rsidRDefault="00753A73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" w:type="pct"/>
          </w:tcPr>
          <w:p w14:paraId="02FBA79A" w14:textId="7E1E76C2" w:rsidR="00753A73" w:rsidRPr="00177428" w:rsidRDefault="00177428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428">
              <w:rPr>
                <w:rFonts w:ascii="Times New Roman" w:hAnsi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1296" w:type="pct"/>
          </w:tcPr>
          <w:p w14:paraId="0B59659D" w14:textId="518F13A9" w:rsidR="00753A73" w:rsidRPr="00177428" w:rsidRDefault="00177428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Геометричне моделювання – основа </w:t>
            </w: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конструкторсько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-технологічних здібностей</w:t>
            </w:r>
          </w:p>
        </w:tc>
        <w:tc>
          <w:tcPr>
            <w:tcW w:w="757" w:type="pct"/>
          </w:tcPr>
          <w:p w14:paraId="7F9BE105" w14:textId="72F6CD7E" w:rsidR="00753A73" w:rsidRPr="00177428" w:rsidRDefault="00177428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наук.-метод. </w:t>
            </w: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журн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92" w:type="pct"/>
          </w:tcPr>
          <w:p w14:paraId="1A147B5D" w14:textId="5D3DD54F" w:rsidR="00753A73" w:rsidRPr="00177428" w:rsidRDefault="00177428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Нова пед. думка</w:t>
            </w:r>
          </w:p>
        </w:tc>
      </w:tr>
      <w:tr w:rsidR="00753A73" w:rsidRPr="00177428" w14:paraId="06892A20" w14:textId="77777777" w:rsidTr="00415580">
        <w:tc>
          <w:tcPr>
            <w:tcW w:w="1231" w:type="pct"/>
          </w:tcPr>
          <w:p w14:paraId="3FE51FFD" w14:textId="65E83909" w:rsidR="00753A73" w:rsidRPr="00177428" w:rsidRDefault="00EE41A3" w:rsidP="00F47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Хейфец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Логиновский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А.Н.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Буторина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Васильева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В.Н.</w:t>
            </w:r>
          </w:p>
        </w:tc>
        <w:tc>
          <w:tcPr>
            <w:tcW w:w="424" w:type="pct"/>
          </w:tcPr>
          <w:p w14:paraId="54090C5E" w14:textId="4538B0B3" w:rsidR="00753A73" w:rsidRPr="00177428" w:rsidRDefault="00177428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77428">
              <w:rPr>
                <w:rFonts w:ascii="Times New Roman" w:hAnsi="Times New Roman"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96" w:type="pct"/>
          </w:tcPr>
          <w:p w14:paraId="7A2C5BB8" w14:textId="39E24A01" w:rsidR="00753A73" w:rsidRPr="00177428" w:rsidRDefault="00177428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Инженерная</w:t>
            </w:r>
            <w:proofErr w:type="spellEnd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3d-компьютерная </w:t>
            </w: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графика</w:t>
            </w:r>
            <w:proofErr w:type="spellEnd"/>
          </w:p>
        </w:tc>
        <w:tc>
          <w:tcPr>
            <w:tcW w:w="757" w:type="pct"/>
          </w:tcPr>
          <w:p w14:paraId="12C79F6D" w14:textId="17840271" w:rsidR="00753A73" w:rsidRPr="00177428" w:rsidRDefault="00177428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навч</w:t>
            </w:r>
            <w:proofErr w:type="spellEnd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17742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посібник</w:t>
            </w:r>
            <w:proofErr w:type="spellEnd"/>
          </w:p>
        </w:tc>
        <w:tc>
          <w:tcPr>
            <w:tcW w:w="1292" w:type="pct"/>
          </w:tcPr>
          <w:p w14:paraId="0F3BDC90" w14:textId="0A5E2459" w:rsidR="00753A73" w:rsidRPr="00177428" w:rsidRDefault="00177428" w:rsidP="00F4790A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М.: </w:t>
            </w:r>
            <w:proofErr w:type="spellStart"/>
            <w:r w:rsidRPr="001774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Юрайт</w:t>
            </w:r>
            <w:proofErr w:type="spellEnd"/>
          </w:p>
        </w:tc>
      </w:tr>
    </w:tbl>
    <w:p w14:paraId="25D14634" w14:textId="77777777" w:rsidR="0052115D" w:rsidRPr="00177428" w:rsidRDefault="0052115D" w:rsidP="00F4790A">
      <w:pPr>
        <w:shd w:val="clear" w:color="auto" w:fill="FFFFFF" w:themeFill="background1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2115D" w:rsidRPr="00177428" w:rsidSect="00117832">
      <w:footerReference w:type="default" r:id="rId12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729FC" w14:textId="77777777" w:rsidR="00E91B18" w:rsidRDefault="00E91B18" w:rsidP="00593FCF">
      <w:pPr>
        <w:spacing w:after="0" w:line="240" w:lineRule="auto"/>
      </w:pPr>
      <w:r>
        <w:separator/>
      </w:r>
    </w:p>
  </w:endnote>
  <w:endnote w:type="continuationSeparator" w:id="0">
    <w:p w14:paraId="42392427" w14:textId="77777777" w:rsidR="00E91B18" w:rsidRDefault="00E91B18" w:rsidP="0059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12FFE" w14:textId="77777777" w:rsidR="00176B29" w:rsidRDefault="00176B29">
    <w:pPr>
      <w:rPr>
        <w:lang w:val="nl-NL"/>
      </w:rPr>
    </w:pPr>
    <w:r>
      <w:rPr>
        <w:lang w:val="nl-NL"/>
      </w:rPr>
      <w:t xml:space="preserve">Page </w:t>
    </w:r>
    <w:r>
      <w:rPr>
        <w:lang w:val="nl-NL"/>
      </w:rPr>
      <w:fldChar w:fldCharType="begin"/>
    </w:r>
    <w:r>
      <w:rPr>
        <w:lang w:val="nl-NL"/>
      </w:rPr>
      <w:instrText xml:space="preserve"> PAGE </w:instrText>
    </w:r>
    <w:r>
      <w:rPr>
        <w:lang w:val="nl-NL"/>
      </w:rPr>
      <w:fldChar w:fldCharType="separate"/>
    </w:r>
    <w:r w:rsidR="00070D58">
      <w:rPr>
        <w:noProof/>
        <w:lang w:val="nl-NL"/>
      </w:rPr>
      <w:t>2</w:t>
    </w:r>
    <w:r>
      <w:rPr>
        <w:lang w:val="nl-NL"/>
      </w:rPr>
      <w:fldChar w:fldCharType="end"/>
    </w:r>
    <w:r>
      <w:rPr>
        <w:lang w:val="nl-NL"/>
      </w:rPr>
      <w:t xml:space="preserve"> of </w:t>
    </w:r>
    <w:r>
      <w:rPr>
        <w:lang w:val="nl-NL"/>
      </w:rPr>
      <w:fldChar w:fldCharType="begin"/>
    </w:r>
    <w:r>
      <w:rPr>
        <w:lang w:val="nl-NL"/>
      </w:rPr>
      <w:instrText xml:space="preserve"> NUMPAGES  </w:instrText>
    </w:r>
    <w:r>
      <w:rPr>
        <w:lang w:val="nl-NL"/>
      </w:rPr>
      <w:fldChar w:fldCharType="separate"/>
    </w:r>
    <w:r w:rsidR="00070D58">
      <w:rPr>
        <w:noProof/>
        <w:lang w:val="nl-NL"/>
      </w:rPr>
      <w:t>6</w:t>
    </w:r>
    <w:r>
      <w:rPr>
        <w:lang w:val="nl-NL"/>
      </w:rPr>
      <w:fldChar w:fldCharType="end"/>
    </w:r>
  </w:p>
  <w:p w14:paraId="5B8B0A13" w14:textId="77777777" w:rsidR="00176B29" w:rsidRDefault="00176B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7DA4B" w14:textId="77777777" w:rsidR="00E91B18" w:rsidRDefault="00E91B18" w:rsidP="00593FCF">
      <w:pPr>
        <w:spacing w:after="0" w:line="240" w:lineRule="auto"/>
      </w:pPr>
      <w:r>
        <w:separator/>
      </w:r>
    </w:p>
  </w:footnote>
  <w:footnote w:type="continuationSeparator" w:id="0">
    <w:p w14:paraId="512BC0AB" w14:textId="77777777" w:rsidR="00E91B18" w:rsidRDefault="00E91B18" w:rsidP="0059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5CAED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A2443F4"/>
    <w:multiLevelType w:val="hybridMultilevel"/>
    <w:tmpl w:val="E428931E"/>
    <w:lvl w:ilvl="0" w:tplc="6E18F4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E0B78"/>
    <w:multiLevelType w:val="hybridMultilevel"/>
    <w:tmpl w:val="3FDAFB86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C7C4AB0"/>
    <w:multiLevelType w:val="hybridMultilevel"/>
    <w:tmpl w:val="160E67AE"/>
    <w:lvl w:ilvl="0" w:tplc="36A0E3C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5D"/>
    <w:rsid w:val="0003343B"/>
    <w:rsid w:val="000375F8"/>
    <w:rsid w:val="00051B6F"/>
    <w:rsid w:val="00070D58"/>
    <w:rsid w:val="00073727"/>
    <w:rsid w:val="0007638C"/>
    <w:rsid w:val="0008636F"/>
    <w:rsid w:val="000B0162"/>
    <w:rsid w:val="000B11DB"/>
    <w:rsid w:val="000B6692"/>
    <w:rsid w:val="000C3A17"/>
    <w:rsid w:val="000E5CC2"/>
    <w:rsid w:val="000E6C11"/>
    <w:rsid w:val="000F5584"/>
    <w:rsid w:val="00101509"/>
    <w:rsid w:val="00117832"/>
    <w:rsid w:val="00131DB8"/>
    <w:rsid w:val="00135237"/>
    <w:rsid w:val="00162647"/>
    <w:rsid w:val="00172790"/>
    <w:rsid w:val="00176178"/>
    <w:rsid w:val="00176B29"/>
    <w:rsid w:val="00177428"/>
    <w:rsid w:val="00193DC7"/>
    <w:rsid w:val="001C7827"/>
    <w:rsid w:val="001E4C9E"/>
    <w:rsid w:val="00202966"/>
    <w:rsid w:val="002049B2"/>
    <w:rsid w:val="002072D6"/>
    <w:rsid w:val="0023013A"/>
    <w:rsid w:val="00230484"/>
    <w:rsid w:val="0023152C"/>
    <w:rsid w:val="00242D03"/>
    <w:rsid w:val="002469DA"/>
    <w:rsid w:val="00257052"/>
    <w:rsid w:val="0026232B"/>
    <w:rsid w:val="00287ED9"/>
    <w:rsid w:val="002A1788"/>
    <w:rsid w:val="002B77B8"/>
    <w:rsid w:val="002F16ED"/>
    <w:rsid w:val="002F19A5"/>
    <w:rsid w:val="00310DE1"/>
    <w:rsid w:val="00315006"/>
    <w:rsid w:val="0032062E"/>
    <w:rsid w:val="00340DC8"/>
    <w:rsid w:val="0034516D"/>
    <w:rsid w:val="00345EF2"/>
    <w:rsid w:val="00351366"/>
    <w:rsid w:val="00364AB4"/>
    <w:rsid w:val="003749B2"/>
    <w:rsid w:val="00382095"/>
    <w:rsid w:val="00397095"/>
    <w:rsid w:val="003A02BE"/>
    <w:rsid w:val="003A2B04"/>
    <w:rsid w:val="003C3F4C"/>
    <w:rsid w:val="003D575A"/>
    <w:rsid w:val="003E2ED0"/>
    <w:rsid w:val="003E36C7"/>
    <w:rsid w:val="003E61A3"/>
    <w:rsid w:val="00415580"/>
    <w:rsid w:val="004245D4"/>
    <w:rsid w:val="0043196F"/>
    <w:rsid w:val="00436AF5"/>
    <w:rsid w:val="004411D3"/>
    <w:rsid w:val="00442677"/>
    <w:rsid w:val="0046000F"/>
    <w:rsid w:val="0046082F"/>
    <w:rsid w:val="0046748E"/>
    <w:rsid w:val="00485B7A"/>
    <w:rsid w:val="004876DE"/>
    <w:rsid w:val="00494D84"/>
    <w:rsid w:val="00496B14"/>
    <w:rsid w:val="004A0A06"/>
    <w:rsid w:val="004C54CB"/>
    <w:rsid w:val="004C63EB"/>
    <w:rsid w:val="004D154B"/>
    <w:rsid w:val="004E0046"/>
    <w:rsid w:val="004E0A33"/>
    <w:rsid w:val="00500AB4"/>
    <w:rsid w:val="005057C4"/>
    <w:rsid w:val="0052112F"/>
    <w:rsid w:val="0052115D"/>
    <w:rsid w:val="00527B08"/>
    <w:rsid w:val="005328FF"/>
    <w:rsid w:val="005337F3"/>
    <w:rsid w:val="00534108"/>
    <w:rsid w:val="00551A9D"/>
    <w:rsid w:val="0055361A"/>
    <w:rsid w:val="005634C3"/>
    <w:rsid w:val="005733E8"/>
    <w:rsid w:val="00576FE8"/>
    <w:rsid w:val="0058265E"/>
    <w:rsid w:val="00585A2F"/>
    <w:rsid w:val="00593FCF"/>
    <w:rsid w:val="005B3A3D"/>
    <w:rsid w:val="005D23D9"/>
    <w:rsid w:val="005E2A6B"/>
    <w:rsid w:val="005F4E0D"/>
    <w:rsid w:val="005F79A9"/>
    <w:rsid w:val="00600A5F"/>
    <w:rsid w:val="00604565"/>
    <w:rsid w:val="00624612"/>
    <w:rsid w:val="00647FA5"/>
    <w:rsid w:val="0068117B"/>
    <w:rsid w:val="00685A44"/>
    <w:rsid w:val="006C56DA"/>
    <w:rsid w:val="006D54BF"/>
    <w:rsid w:val="006D6871"/>
    <w:rsid w:val="006F5B4C"/>
    <w:rsid w:val="0070774A"/>
    <w:rsid w:val="00753A73"/>
    <w:rsid w:val="007641ED"/>
    <w:rsid w:val="00777545"/>
    <w:rsid w:val="00783E77"/>
    <w:rsid w:val="0079473B"/>
    <w:rsid w:val="007A2122"/>
    <w:rsid w:val="007A3C2A"/>
    <w:rsid w:val="007B1FCF"/>
    <w:rsid w:val="007D07C4"/>
    <w:rsid w:val="007D7BC9"/>
    <w:rsid w:val="007E34D2"/>
    <w:rsid w:val="00800B51"/>
    <w:rsid w:val="008138CC"/>
    <w:rsid w:val="008443CA"/>
    <w:rsid w:val="00844C73"/>
    <w:rsid w:val="00851561"/>
    <w:rsid w:val="00862760"/>
    <w:rsid w:val="008763F9"/>
    <w:rsid w:val="00884BE2"/>
    <w:rsid w:val="00887340"/>
    <w:rsid w:val="0089049F"/>
    <w:rsid w:val="008932B9"/>
    <w:rsid w:val="008B1925"/>
    <w:rsid w:val="008B2C6D"/>
    <w:rsid w:val="008B5C69"/>
    <w:rsid w:val="008C392B"/>
    <w:rsid w:val="008C4AC1"/>
    <w:rsid w:val="008F0D06"/>
    <w:rsid w:val="008F29E7"/>
    <w:rsid w:val="008F7D84"/>
    <w:rsid w:val="009016E2"/>
    <w:rsid w:val="00926BEE"/>
    <w:rsid w:val="00943AFC"/>
    <w:rsid w:val="00945455"/>
    <w:rsid w:val="0094695D"/>
    <w:rsid w:val="009520CE"/>
    <w:rsid w:val="00965472"/>
    <w:rsid w:val="00972AB9"/>
    <w:rsid w:val="009816B6"/>
    <w:rsid w:val="00991115"/>
    <w:rsid w:val="009A6B20"/>
    <w:rsid w:val="009C6394"/>
    <w:rsid w:val="009E74F6"/>
    <w:rsid w:val="009F4A00"/>
    <w:rsid w:val="00A00F96"/>
    <w:rsid w:val="00A206C7"/>
    <w:rsid w:val="00A24119"/>
    <w:rsid w:val="00A246A3"/>
    <w:rsid w:val="00A47D39"/>
    <w:rsid w:val="00A53735"/>
    <w:rsid w:val="00A53E82"/>
    <w:rsid w:val="00A770A0"/>
    <w:rsid w:val="00A8185F"/>
    <w:rsid w:val="00A82CA3"/>
    <w:rsid w:val="00AA710D"/>
    <w:rsid w:val="00AC6738"/>
    <w:rsid w:val="00B0264A"/>
    <w:rsid w:val="00B23753"/>
    <w:rsid w:val="00B3666F"/>
    <w:rsid w:val="00B8591B"/>
    <w:rsid w:val="00BA55F7"/>
    <w:rsid w:val="00BB26BC"/>
    <w:rsid w:val="00BC31EA"/>
    <w:rsid w:val="00BD181F"/>
    <w:rsid w:val="00BE4005"/>
    <w:rsid w:val="00BE6B2B"/>
    <w:rsid w:val="00BF1604"/>
    <w:rsid w:val="00BF2377"/>
    <w:rsid w:val="00C0013B"/>
    <w:rsid w:val="00C172EA"/>
    <w:rsid w:val="00C17C15"/>
    <w:rsid w:val="00C33E70"/>
    <w:rsid w:val="00C56050"/>
    <w:rsid w:val="00C57159"/>
    <w:rsid w:val="00C57811"/>
    <w:rsid w:val="00C872B1"/>
    <w:rsid w:val="00CB154E"/>
    <w:rsid w:val="00CD3318"/>
    <w:rsid w:val="00CD4CDB"/>
    <w:rsid w:val="00CE0477"/>
    <w:rsid w:val="00CE708C"/>
    <w:rsid w:val="00D01707"/>
    <w:rsid w:val="00D052BA"/>
    <w:rsid w:val="00D07807"/>
    <w:rsid w:val="00D1316A"/>
    <w:rsid w:val="00D36558"/>
    <w:rsid w:val="00D46FC3"/>
    <w:rsid w:val="00D57B69"/>
    <w:rsid w:val="00D67CF1"/>
    <w:rsid w:val="00D77550"/>
    <w:rsid w:val="00DA7BE7"/>
    <w:rsid w:val="00DB4867"/>
    <w:rsid w:val="00DB5CCA"/>
    <w:rsid w:val="00DB72BF"/>
    <w:rsid w:val="00DE1E40"/>
    <w:rsid w:val="00E014B7"/>
    <w:rsid w:val="00E03E4D"/>
    <w:rsid w:val="00E129CB"/>
    <w:rsid w:val="00E20FFF"/>
    <w:rsid w:val="00E2538A"/>
    <w:rsid w:val="00E375D0"/>
    <w:rsid w:val="00E63EA3"/>
    <w:rsid w:val="00E7153F"/>
    <w:rsid w:val="00E91B18"/>
    <w:rsid w:val="00E96109"/>
    <w:rsid w:val="00EB6D60"/>
    <w:rsid w:val="00ED2264"/>
    <w:rsid w:val="00ED50DE"/>
    <w:rsid w:val="00EE41A3"/>
    <w:rsid w:val="00EF46BB"/>
    <w:rsid w:val="00F00BEF"/>
    <w:rsid w:val="00F01A73"/>
    <w:rsid w:val="00F021D4"/>
    <w:rsid w:val="00F136CD"/>
    <w:rsid w:val="00F47561"/>
    <w:rsid w:val="00F4790A"/>
    <w:rsid w:val="00F5069F"/>
    <w:rsid w:val="00F71563"/>
    <w:rsid w:val="00F72A91"/>
    <w:rsid w:val="00F865D5"/>
    <w:rsid w:val="00FB0A21"/>
    <w:rsid w:val="00F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53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character" w:styleId="ad">
    <w:name w:val="Hyperlink"/>
    <w:basedOn w:val="a1"/>
    <w:uiPriority w:val="99"/>
    <w:unhideWhenUsed/>
    <w:rsid w:val="0046000F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0B0162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E2ED0"/>
    <w:rPr>
      <w:color w:val="605E5C"/>
      <w:shd w:val="clear" w:color="auto" w:fill="E1DFDD"/>
    </w:rPr>
  </w:style>
  <w:style w:type="paragraph" w:styleId="af">
    <w:name w:val="List Paragraph"/>
    <w:basedOn w:val="a0"/>
    <w:uiPriority w:val="72"/>
    <w:qFormat/>
    <w:rsid w:val="003E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sid w:val="0052115D"/>
    <w:pPr>
      <w:spacing w:after="200" w:line="276" w:lineRule="auto"/>
    </w:pPr>
    <w:rPr>
      <w:sz w:val="22"/>
      <w:szCs w:val="22"/>
      <w:lang w:val="de-DE" w:eastAsia="en-US"/>
    </w:rPr>
  </w:style>
  <w:style w:type="paragraph" w:styleId="4">
    <w:name w:val="heading 4"/>
    <w:basedOn w:val="a0"/>
    <w:next w:val="a0"/>
    <w:link w:val="40"/>
    <w:qFormat/>
    <w:rsid w:val="008C392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593FCF"/>
  </w:style>
  <w:style w:type="paragraph" w:styleId="a6">
    <w:name w:val="footer"/>
    <w:basedOn w:val="a0"/>
    <w:link w:val="a7"/>
    <w:uiPriority w:val="99"/>
    <w:semiHidden/>
    <w:unhideWhenUsed/>
    <w:rsid w:val="00593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593FCF"/>
  </w:style>
  <w:style w:type="table" w:styleId="a8">
    <w:name w:val="Table Grid"/>
    <w:basedOn w:val="a2"/>
    <w:uiPriority w:val="59"/>
    <w:rsid w:val="0017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1"/>
    <w:link w:val="4"/>
    <w:rsid w:val="008C392B"/>
    <w:rPr>
      <w:rFonts w:ascii="Times New Roman" w:eastAsia="Times New Roman" w:hAnsi="Times New Roman"/>
      <w:b/>
      <w:bCs/>
      <w:sz w:val="28"/>
      <w:szCs w:val="24"/>
      <w:lang w:val="uk-UA"/>
    </w:rPr>
  </w:style>
  <w:style w:type="paragraph" w:styleId="a">
    <w:name w:val="List Number"/>
    <w:basedOn w:val="a0"/>
    <w:rsid w:val="002072D6"/>
    <w:pPr>
      <w:numPr>
        <w:numId w:val="3"/>
      </w:numPr>
    </w:pPr>
    <w:rPr>
      <w:rFonts w:eastAsia="Times New Roman"/>
      <w:lang w:val="ru-RU" w:eastAsia="ru-RU"/>
    </w:rPr>
  </w:style>
  <w:style w:type="paragraph" w:styleId="a9">
    <w:name w:val="Body Text Indent"/>
    <w:basedOn w:val="a0"/>
    <w:link w:val="aa"/>
    <w:uiPriority w:val="99"/>
    <w:semiHidden/>
    <w:unhideWhenUsed/>
    <w:rsid w:val="002072D6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2072D6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17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72790"/>
    <w:rPr>
      <w:rFonts w:ascii="Tahoma" w:hAnsi="Tahoma" w:cs="Tahoma"/>
      <w:sz w:val="16"/>
      <w:szCs w:val="16"/>
      <w:lang w:val="de-DE" w:eastAsia="en-US"/>
    </w:rPr>
  </w:style>
  <w:style w:type="character" w:styleId="ad">
    <w:name w:val="Hyperlink"/>
    <w:basedOn w:val="a1"/>
    <w:uiPriority w:val="99"/>
    <w:unhideWhenUsed/>
    <w:rsid w:val="0046000F"/>
    <w:rPr>
      <w:color w:val="0000FF" w:themeColor="hyperlink"/>
      <w:u w:val="single"/>
    </w:rPr>
  </w:style>
  <w:style w:type="character" w:styleId="ae">
    <w:name w:val="FollowedHyperlink"/>
    <w:basedOn w:val="a1"/>
    <w:uiPriority w:val="99"/>
    <w:semiHidden/>
    <w:unhideWhenUsed/>
    <w:rsid w:val="000B0162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E2ED0"/>
    <w:rPr>
      <w:color w:val="605E5C"/>
      <w:shd w:val="clear" w:color="auto" w:fill="E1DFDD"/>
    </w:rPr>
  </w:style>
  <w:style w:type="paragraph" w:styleId="af">
    <w:name w:val="List Paragraph"/>
    <w:basedOn w:val="a0"/>
    <w:uiPriority w:val="72"/>
    <w:qFormat/>
    <w:rsid w:val="003E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course/view.php?id=3306" TargetMode="External"/><Relationship Id="rId5" Type="http://schemas.openxmlformats.org/officeDocument/2006/relationships/settings" Target="settings.xml"/><Relationship Id="rId10" Type="http://schemas.openxmlformats.org/officeDocument/2006/relationships/hyperlink" Target="tornado282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p.edu.ua/kafedra-radiotehniki-ta-telekomunikaciy?q=node/10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CD30A91-59CE-4B0E-B65C-766979D07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6</Pages>
  <Words>1293</Words>
  <Characters>7375</Characters>
  <Application>Microsoft Office Word</Application>
  <DocSecurity>0</DocSecurity>
  <Lines>61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Campus De Nayer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Admin</cp:lastModifiedBy>
  <cp:revision>67</cp:revision>
  <cp:lastPrinted>2019-11-15T12:54:00Z</cp:lastPrinted>
  <dcterms:created xsi:type="dcterms:W3CDTF">2019-11-08T08:55:00Z</dcterms:created>
  <dcterms:modified xsi:type="dcterms:W3CDTF">2021-07-02T09:40:00Z</dcterms:modified>
</cp:coreProperties>
</file>