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4F06427D" w14:textId="1B38138E" w:rsidR="001F1496" w:rsidRPr="001F1496" w:rsidRDefault="005D6A3F" w:rsidP="001F149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Податкова система</w:t>
      </w:r>
      <w:r w:rsidR="001F1496" w:rsidRPr="001F1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5F9BE84" w14:textId="37DFC636" w:rsidR="008B543A" w:rsidRPr="00036CD1" w:rsidRDefault="008B543A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714F407B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1F1496" w:rsidRP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ський)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F1496"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711F" w14:paraId="468DD288" w14:textId="77777777" w:rsidTr="0075711F">
        <w:tc>
          <w:tcPr>
            <w:tcW w:w="4785" w:type="dxa"/>
          </w:tcPr>
          <w:p w14:paraId="7136AF69" w14:textId="77777777" w:rsidR="0075711F" w:rsidRDefault="007571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59F44CB9" w14:textId="77777777" w:rsidR="0075711F" w:rsidRDefault="007571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303F89" w14:textId="77777777" w:rsidR="0075711F" w:rsidRDefault="007571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32021495" w14:textId="77777777" w:rsidR="0075711F" w:rsidRDefault="007571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4DC593F" w14:textId="77777777" w:rsidR="0075711F" w:rsidRDefault="007571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64587371" w14:textId="77777777" w:rsidR="0075711F" w:rsidRDefault="007571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51A0AD" w14:textId="77777777" w:rsidR="0075711F" w:rsidRDefault="007571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75711F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650406BB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DF6C3B" w:rsidRPr="00DF6C3B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036CD1" w:rsidRPr="00DF6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23"/>
        <w:gridCol w:w="1304"/>
        <w:gridCol w:w="3969"/>
        <w:gridCol w:w="1411"/>
      </w:tblGrid>
      <w:tr w:rsidR="00F92B58" w:rsidRPr="008D13E8" w14:paraId="0D3210B1" w14:textId="77777777" w:rsidTr="00120019">
        <w:tc>
          <w:tcPr>
            <w:tcW w:w="9911" w:type="dxa"/>
            <w:gridSpan w:val="5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F1496" w14:paraId="64DF596D" w14:textId="77777777" w:rsidTr="00120019">
        <w:tc>
          <w:tcPr>
            <w:tcW w:w="3227" w:type="dxa"/>
            <w:gridSpan w:val="2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3"/>
          </w:tcPr>
          <w:p w14:paraId="0FA26A94" w14:textId="1509D448" w:rsidR="00DF6C3B" w:rsidRPr="004F4126" w:rsidRDefault="005D6A3F" w:rsidP="005A7A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ППВВ 05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D6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D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  <w:gridSpan w:val="2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3"/>
          </w:tcPr>
          <w:p w14:paraId="581F913F" w14:textId="0CD4197B" w:rsidR="00EA2C2A" w:rsidRPr="004F4126" w:rsidRDefault="00DF6C3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рський)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2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3"/>
          </w:tcPr>
          <w:p w14:paraId="01DDC512" w14:textId="41D4CAC0" w:rsidR="00F92B58" w:rsidRPr="004F4126" w:rsidRDefault="00DF6C3B" w:rsidP="00DF6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Помулєва</w:t>
            </w:r>
            <w:proofErr w:type="spellEnd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тарший викладач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2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3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2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3"/>
          </w:tcPr>
          <w:p w14:paraId="1EE3B656" w14:textId="4A76D70D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D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75711F" w14:paraId="3EF59635" w14:textId="77777777" w:rsidTr="00120019">
        <w:tc>
          <w:tcPr>
            <w:tcW w:w="3227" w:type="dxa"/>
            <w:gridSpan w:val="2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3"/>
          </w:tcPr>
          <w:p w14:paraId="0919D463" w14:textId="0616C6EB" w:rsidR="00F92B58" w:rsidRPr="004F4126" w:rsidRDefault="00DF6C3B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F10"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E76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індивідуальні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F92B58" w:rsidRPr="0075711F" w14:paraId="497CEEAE" w14:textId="77777777" w:rsidTr="00120019">
        <w:tc>
          <w:tcPr>
            <w:tcW w:w="3227" w:type="dxa"/>
            <w:gridSpan w:val="2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8"/>
            </w:tblGrid>
            <w:tr w:rsidR="00936A1C" w:rsidRPr="0075711F" w14:paraId="2568E412" w14:textId="77777777">
              <w:trPr>
                <w:trHeight w:val="498"/>
              </w:trPr>
              <w:tc>
                <w:tcPr>
                  <w:tcW w:w="0" w:type="auto"/>
                </w:tcPr>
                <w:p w14:paraId="3C9DDA17" w14:textId="77777777" w:rsidR="00936A1C" w:rsidRDefault="008B543A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12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з графіком консультацій</w:t>
                  </w:r>
                </w:p>
                <w:p w14:paraId="3E9641D8" w14:textId="52D4E743" w:rsidR="00936A1C" w:rsidRPr="00936A1C" w:rsidRDefault="00936A1C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обговорення питань, що виникають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опрацюванні лекційного матеріалу, 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практичних робіт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та підготовці до складання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заліку</w:t>
                  </w:r>
                  <w:r w:rsidRPr="00936A1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</w:tbl>
          <w:p w14:paraId="308A6CCE" w14:textId="75D0F6A7" w:rsidR="00936A1C" w:rsidRPr="008A158D" w:rsidRDefault="00936A1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6275" w:rsidRPr="0075711F" w14:paraId="41A64A74" w14:textId="77777777" w:rsidTr="00120019">
        <w:tc>
          <w:tcPr>
            <w:tcW w:w="9911" w:type="dxa"/>
            <w:gridSpan w:val="5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75711F" w14:paraId="77A65D6A" w14:textId="77777777" w:rsidTr="00120019">
        <w:tc>
          <w:tcPr>
            <w:tcW w:w="9911" w:type="dxa"/>
            <w:gridSpan w:val="5"/>
          </w:tcPr>
          <w:p w14:paraId="74E36769" w14:textId="680DC946" w:rsid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„Статистика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 „Економіка підприємств”, „Бухгалтерський облік”, «Фінанси підприємств», „Фінансовий облік”</w:t>
            </w:r>
            <w:r w:rsidR="00E31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3831AC3" w14:textId="65465865" w:rsidR="00936A1C" w:rsidRPr="008D6289" w:rsidRDefault="00936A1C" w:rsidP="005A7A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Постреквізити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3E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A7A96" w:rsidRPr="00116B8B">
              <w:rPr>
                <w:rFonts w:ascii="Times New Roman" w:hAnsi="Times New Roman" w:cs="Times New Roman"/>
                <w:lang w:val="uk-UA"/>
              </w:rPr>
              <w:t>«</w:t>
            </w:r>
            <w:r w:rsidR="005A7A96" w:rsidRPr="005A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Аудит», «Облік зовнішньоекономічної діяльності», «Облік у галузях економіки», «Облік і звітність в оподаткуванні»,</w:t>
            </w:r>
            <w:r w:rsid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"Аналіз господарської діяльності"</w:t>
            </w:r>
            <w:r w:rsid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 w:rsidR="008D6289" w:rsidRPr="008D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 суб'єктів господарювання</w:t>
            </w:r>
            <w:r w:rsid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D6289" w:rsidRPr="008D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5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5D6A3F" w14:paraId="3D945FE6" w14:textId="77777777" w:rsidTr="00120019">
        <w:tc>
          <w:tcPr>
            <w:tcW w:w="9911" w:type="dxa"/>
            <w:gridSpan w:val="5"/>
          </w:tcPr>
          <w:p w14:paraId="65C042CD" w14:textId="72B84D50" w:rsidR="006D3BD0" w:rsidRPr="00745B7B" w:rsidRDefault="006D3BD0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Головною потребою сучасності є забезпечення збалансованого та стійкого розвитку всіх сфер суспільства, гармонізація інтересів різних верств населення, побудова міцної економічної основи для інтеграції України у світовий економічний простір. Важливе значення у цьому процесі відводиться податковій системі, яка не лише має забезпечувати державу необхідними фінансовими ресурсами, а й сприяти вирішенню першочергових потреб економіки. </w:t>
            </w:r>
          </w:p>
          <w:p w14:paraId="4C2E049A" w14:textId="58C7F520" w:rsidR="00F47622" w:rsidRPr="00745B7B" w:rsidRDefault="006D3BD0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іншого боку, кожен </w:t>
            </w:r>
            <w:r w:rsidR="00F47622" w:rsidRPr="0074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</w:t>
            </w:r>
            <w:r w:rsidRPr="0074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 є платником низки податків.</w:t>
            </w:r>
            <w:r w:rsidR="00F47622" w:rsidRPr="0074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Саме тому знання </w:t>
            </w:r>
            <w:r w:rsidR="00745B7B" w:rsidRPr="0074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</w:t>
            </w:r>
            <w:r w:rsidR="00F47622" w:rsidRPr="0074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/бази оподаткування, механізму нарахування та сплати податків і зборів є вкрай важливими як для кожного бухгалтера, так і для працівників контролюючих органів.</w:t>
            </w:r>
          </w:p>
          <w:p w14:paraId="27DE10CF" w14:textId="404ECC4E" w:rsidR="00745B7B" w:rsidRDefault="00745B7B" w:rsidP="00745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Адже п</w:t>
            </w:r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отреба у кваліфікованих фахівцях у сфері оподаткування є очевидною як на </w:t>
            </w: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так і на мікрорівні.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Знаючи принципи формування податкової системи, адміністрування податків, мобілізації доходів до бюджету, фахівці зможуть реалізувати себе як працівники контролюючих органів, тобто державної податкової служби України, державного аудиту України.</w:t>
            </w:r>
          </w:p>
          <w:p w14:paraId="51919D66" w14:textId="0F3113BB" w:rsidR="00B178CE" w:rsidRPr="00745B7B" w:rsidRDefault="00B178CE" w:rsidP="00B178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передбачає ознайомлення теоретичними та практичними аспектами податкової системи, організацією роботи фіскальної служби, визначенням, узгодженням та сплатою податкових платежів. Тому навчальна дисципліна “Податкова система” є важливою для підготовки бакалаврів</w:t>
            </w:r>
            <w:r w:rsidR="00E500AF" w:rsidRPr="0074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спеціальностями «Облік і оподаткування».</w:t>
            </w:r>
          </w:p>
          <w:p w14:paraId="283B8A30" w14:textId="77777777" w:rsidR="00745B7B" w:rsidRDefault="00745B7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BCA12E" w14:textId="67224199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дисципліни:</w:t>
            </w:r>
          </w:p>
          <w:p w14:paraId="75104314" w14:textId="77777777" w:rsidR="00936A1C" w:rsidRDefault="00034DCB" w:rsidP="0066214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7BA5C2C9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і  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2E82F8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до абстрактного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синтезу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6337F1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команді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65D5D8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98945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A4190B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DE9836" w14:textId="5C3BBC7D" w:rsidR="00260CC5" w:rsidRPr="00260CC5" w:rsidRDefault="00260CC5" w:rsidP="00260CC5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спілкуватися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, так і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5E795A" w14:textId="77777777" w:rsidR="00936A1C" w:rsidRDefault="00034DCB" w:rsidP="00F92B5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E9AE675" w14:textId="77777777" w:rsidR="00936A1C" w:rsidRPr="00936A1C" w:rsidRDefault="00936A1C" w:rsidP="00936A1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інструментарій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прикладних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C8900" w14:textId="77777777" w:rsidR="00EB7C01" w:rsidRPr="00EB7C01" w:rsidRDefault="00EB7C01" w:rsidP="00EB7C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суб’єктів господарювання.</w:t>
            </w:r>
          </w:p>
          <w:p w14:paraId="68B885D6" w14:textId="28E07E7C" w:rsidR="00EB7C01" w:rsidRPr="00EB7C01" w:rsidRDefault="00EB7C01" w:rsidP="00EB7C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Ідентифікувати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оцінювати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ризики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ресурсів.</w:t>
            </w:r>
          </w:p>
          <w:p w14:paraId="09F35131" w14:textId="70BF66A3" w:rsidR="00EB7C01" w:rsidRPr="00EB7C01" w:rsidRDefault="00EB7C01" w:rsidP="00EB7C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EB7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C622B" w14:textId="77777777" w:rsidR="009C7C9C" w:rsidRDefault="009C7C9C" w:rsidP="006621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E65633" w14:textId="79D17FAF" w:rsidR="00936A1C" w:rsidRDefault="00034DCB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9B1F626" w14:textId="77777777" w:rsidR="009C7C9C" w:rsidRPr="009C7C9C" w:rsidRDefault="009C7C9C" w:rsidP="009C7C9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C">
              <w:rPr>
                <w:rFonts w:ascii="Times New Roman" w:hAnsi="Times New Roman" w:cs="Times New Roman"/>
                <w:sz w:val="24"/>
                <w:szCs w:val="24"/>
              </w:rPr>
              <w:t xml:space="preserve">- ПР02. Розуміти місце і значення податкової системи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підприємств. </w:t>
            </w:r>
          </w:p>
          <w:p w14:paraId="5B3CCCF2" w14:textId="77777777" w:rsidR="009C7C9C" w:rsidRPr="009C7C9C" w:rsidRDefault="009C7C9C" w:rsidP="009C7C9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- ПР03. Визначати сутність об’єктів оподаткування та розуміти їх роль і місце в господарській діяльності.</w:t>
            </w:r>
          </w:p>
          <w:p w14:paraId="468F4225" w14:textId="77777777" w:rsidR="009C7C9C" w:rsidRPr="009C7C9C" w:rsidRDefault="009C7C9C" w:rsidP="009C7C9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- ПР05. Володіти методичним інструментарієм оподаткування господарської діяльності підприємств.</w:t>
            </w:r>
          </w:p>
          <w:p w14:paraId="05483135" w14:textId="4C83DB66" w:rsidR="00034DCB" w:rsidRPr="004F4126" w:rsidRDefault="009C7C9C" w:rsidP="009C7C9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C9C">
              <w:rPr>
                <w:rFonts w:ascii="Times New Roman" w:hAnsi="Times New Roman" w:cs="Times New Roman"/>
                <w:sz w:val="24"/>
                <w:szCs w:val="24"/>
              </w:rPr>
              <w:t xml:space="preserve">- ПР07. Знати механізми функціонування податкової системи України та враховувати їх особливості з метою </w:t>
            </w:r>
            <w:proofErr w:type="spellStart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9C7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5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9D04E7" w14:paraId="5E7E46A3" w14:textId="77777777" w:rsidTr="00120019">
        <w:tc>
          <w:tcPr>
            <w:tcW w:w="9911" w:type="dxa"/>
            <w:gridSpan w:val="5"/>
          </w:tcPr>
          <w:p w14:paraId="139F39EF" w14:textId="762F0D16" w:rsidR="00C34E60" w:rsidRPr="00662144" w:rsidRDefault="009D04E7" w:rsidP="009D0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56006786"/>
            <w:r w:rsidRPr="009D0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дисципліни «Податкова система» є вивчення фінансових відносин, пов'язаних з примусовим відчуженням і перерозподілом частини вартості національного продукту з метою формування загальнодержавного фонду грошових ресурсів.</w:t>
            </w:r>
            <w:bookmarkEnd w:id="1"/>
          </w:p>
        </w:tc>
      </w:tr>
      <w:tr w:rsidR="00F92B58" w:rsidRPr="008D13E8" w14:paraId="25A603DF" w14:textId="77777777" w:rsidTr="00120019">
        <w:tc>
          <w:tcPr>
            <w:tcW w:w="9911" w:type="dxa"/>
            <w:gridSpan w:val="5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9D04E7" w14:paraId="60BC12B6" w14:textId="77777777" w:rsidTr="00120019">
        <w:tc>
          <w:tcPr>
            <w:tcW w:w="9911" w:type="dxa"/>
            <w:gridSpan w:val="5"/>
          </w:tcPr>
          <w:p w14:paraId="3264D13E" w14:textId="14731388" w:rsidR="00F92B58" w:rsidRPr="00035225" w:rsidRDefault="009D04E7" w:rsidP="009D0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56006829"/>
            <w:r w:rsidRPr="009D0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завданнями вивчення дисципліни «Податкова система» є засвоєння теоретичних та організаційних основ податкової системи та податкової політики, методики розрахунків, порядку сплати прямих і непрямих податків юридичними та фізичними особами, набуття практичних навичок обчислення розмірів платежів до бюджету, альтернативних систем оподаткування, діяльності державної фіскальної служби.</w:t>
            </w:r>
            <w:bookmarkEnd w:id="2"/>
          </w:p>
        </w:tc>
      </w:tr>
      <w:tr w:rsidR="00F92B58" w:rsidRPr="008D13E8" w14:paraId="28A649ED" w14:textId="77777777" w:rsidTr="00120019">
        <w:tc>
          <w:tcPr>
            <w:tcW w:w="9911" w:type="dxa"/>
            <w:gridSpan w:val="5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9A2303" w14:paraId="099F086C" w14:textId="77777777" w:rsidTr="00120019">
        <w:tc>
          <w:tcPr>
            <w:tcW w:w="9911" w:type="dxa"/>
            <w:gridSpan w:val="5"/>
          </w:tcPr>
          <w:tbl>
            <w:tblPr>
              <w:tblW w:w="8080" w:type="dxa"/>
              <w:tblInd w:w="562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080"/>
            </w:tblGrid>
            <w:tr w:rsidR="003D1963" w:rsidRPr="009A2303" w14:paraId="5600C72F" w14:textId="77777777" w:rsidTr="00792C62">
              <w:tc>
                <w:tcPr>
                  <w:tcW w:w="8080" w:type="dxa"/>
                </w:tcPr>
                <w:p w14:paraId="60DFEF8E" w14:textId="41D58A6F" w:rsidR="000A106D" w:rsidRDefault="009A2303" w:rsidP="009A23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Вивчення дисципліни </w:t>
                  </w:r>
                  <w:r w:rsidRPr="0078330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Податкова система</w:t>
                  </w:r>
                  <w:r w:rsidRPr="0078330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поділяється на </w:t>
                  </w:r>
                  <w:r w:rsidRPr="0078330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 змістових модул</w:t>
                  </w:r>
                  <w:r w:rsidR="006070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78330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78330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Змістовний модуль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  <w:r w:rsidRPr="0078330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включає теми 1-</w:t>
                  </w:r>
                  <w:r w:rsidR="000A106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 w:rsidRPr="0078330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Змістовний модуль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включає теми </w:t>
                  </w:r>
                  <w:r w:rsidRPr="0078330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  <w:r w:rsidR="000A106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- 12</w:t>
                  </w:r>
                  <w:r w:rsidRPr="0078330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43430497" w14:textId="3702647D" w:rsidR="000A106D" w:rsidRDefault="000A106D" w:rsidP="009A23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Зміст дисциплін розкривається у наступних темах:</w:t>
                  </w:r>
                </w:p>
                <w:p w14:paraId="7875B07E" w14:textId="77777777" w:rsidR="003D1963" w:rsidRPr="009A2303" w:rsidRDefault="003D1963" w:rsidP="009A23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1. Сутність та види податків</w:t>
                  </w:r>
                </w:p>
              </w:tc>
            </w:tr>
            <w:tr w:rsidR="003D1963" w:rsidRPr="009A2303" w14:paraId="7B6C4BC6" w14:textId="77777777" w:rsidTr="00792C62">
              <w:tc>
                <w:tcPr>
                  <w:tcW w:w="8080" w:type="dxa"/>
                </w:tcPr>
                <w:p w14:paraId="76E64830" w14:textId="77777777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2. Податкова система та податкова політика</w:t>
                  </w:r>
                </w:p>
              </w:tc>
            </w:tr>
            <w:tr w:rsidR="003D1963" w:rsidRPr="009A2303" w14:paraId="20943CAF" w14:textId="77777777" w:rsidTr="00792C62">
              <w:tc>
                <w:tcPr>
                  <w:tcW w:w="8080" w:type="dxa"/>
                </w:tcPr>
                <w:p w14:paraId="04A3F254" w14:textId="77777777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3. Адміністрування податків</w:t>
                  </w:r>
                </w:p>
              </w:tc>
            </w:tr>
            <w:tr w:rsidR="003D1963" w:rsidRPr="009A2303" w14:paraId="0CFDE0A0" w14:textId="77777777" w:rsidTr="00792C62">
              <w:tc>
                <w:tcPr>
                  <w:tcW w:w="8080" w:type="dxa"/>
                </w:tcPr>
                <w:p w14:paraId="71E8D9F1" w14:textId="77777777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4. Облік платників і надходжень податків до бюджету</w:t>
                  </w:r>
                </w:p>
              </w:tc>
            </w:tr>
            <w:tr w:rsidR="003D1963" w:rsidRPr="009A2303" w14:paraId="29E269BE" w14:textId="77777777" w:rsidTr="00792C62">
              <w:tc>
                <w:tcPr>
                  <w:tcW w:w="8080" w:type="dxa"/>
                </w:tcPr>
                <w:p w14:paraId="029F0729" w14:textId="77777777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5. Акцизний податок та мито</w:t>
                  </w:r>
                </w:p>
              </w:tc>
            </w:tr>
            <w:tr w:rsidR="003D1963" w:rsidRPr="009A2303" w14:paraId="7833F52C" w14:textId="77777777" w:rsidTr="00792C62">
              <w:tc>
                <w:tcPr>
                  <w:tcW w:w="8080" w:type="dxa"/>
                </w:tcPr>
                <w:p w14:paraId="6DFF5A31" w14:textId="77777777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6. Податок на додану вартість</w:t>
                  </w:r>
                </w:p>
              </w:tc>
            </w:tr>
            <w:tr w:rsidR="003D1963" w:rsidRPr="009A2303" w14:paraId="5D5E0700" w14:textId="77777777" w:rsidTr="00792C62">
              <w:tc>
                <w:tcPr>
                  <w:tcW w:w="8080" w:type="dxa"/>
                </w:tcPr>
                <w:p w14:paraId="7C517E0F" w14:textId="77777777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7. Податок на прибуток підприємств</w:t>
                  </w:r>
                </w:p>
              </w:tc>
            </w:tr>
            <w:tr w:rsidR="003D1963" w:rsidRPr="009A2303" w14:paraId="595891E2" w14:textId="77777777" w:rsidTr="00792C62">
              <w:tc>
                <w:tcPr>
                  <w:tcW w:w="8080" w:type="dxa"/>
                </w:tcPr>
                <w:p w14:paraId="43B6DD67" w14:textId="2EAB5D9E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Податок на доходи фізичних осіб</w:t>
                  </w:r>
                </w:p>
              </w:tc>
            </w:tr>
            <w:tr w:rsidR="003D1963" w:rsidRPr="009A2303" w14:paraId="22380B3E" w14:textId="77777777" w:rsidTr="00792C62">
              <w:tc>
                <w:tcPr>
                  <w:tcW w:w="8080" w:type="dxa"/>
                </w:tcPr>
                <w:p w14:paraId="35E1604C" w14:textId="6F2F7F1B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Місцеві податки та збори</w:t>
                  </w:r>
                </w:p>
              </w:tc>
            </w:tr>
            <w:tr w:rsidR="003D1963" w:rsidRPr="009A2303" w14:paraId="2C980FBD" w14:textId="77777777" w:rsidTr="00792C62">
              <w:tc>
                <w:tcPr>
                  <w:tcW w:w="8080" w:type="dxa"/>
                </w:tcPr>
                <w:p w14:paraId="5B1415E0" w14:textId="31DCCE57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Спеціальні податкові режими</w:t>
                  </w:r>
                </w:p>
              </w:tc>
            </w:tr>
            <w:tr w:rsidR="003D1963" w:rsidRPr="009A2303" w14:paraId="09312FEC" w14:textId="77777777" w:rsidTr="00792C62">
              <w:tc>
                <w:tcPr>
                  <w:tcW w:w="8080" w:type="dxa"/>
                </w:tcPr>
                <w:p w14:paraId="60A08593" w14:textId="59051297" w:rsidR="003D1963" w:rsidRPr="009A2303" w:rsidRDefault="003D1963" w:rsidP="003D1963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</w:t>
                  </w: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Екологічний податок</w:t>
                  </w:r>
                </w:p>
              </w:tc>
            </w:tr>
            <w:tr w:rsidR="003D1963" w:rsidRPr="009A2303" w14:paraId="5E3FF086" w14:textId="77777777" w:rsidTr="00792C62">
              <w:tc>
                <w:tcPr>
                  <w:tcW w:w="8080" w:type="dxa"/>
                </w:tcPr>
                <w:p w14:paraId="3747F2F2" w14:textId="3EB32D6A" w:rsidR="003D1963" w:rsidRPr="009A2303" w:rsidRDefault="003D1963" w:rsidP="0083260B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</w:t>
                  </w:r>
                  <w:r w:rsidRPr="009A23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Рентна плата</w:t>
                  </w:r>
                </w:p>
              </w:tc>
            </w:tr>
          </w:tbl>
          <w:p w14:paraId="4E4A0B44" w14:textId="3990861C" w:rsidR="00F92B58" w:rsidRPr="009A2303" w:rsidRDefault="00F92B58" w:rsidP="003F5D3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783307" w14:paraId="2D5375A7" w14:textId="77777777" w:rsidTr="00120019">
        <w:tc>
          <w:tcPr>
            <w:tcW w:w="9911" w:type="dxa"/>
            <w:gridSpan w:val="5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EF5783">
        <w:tc>
          <w:tcPr>
            <w:tcW w:w="704" w:type="dxa"/>
          </w:tcPr>
          <w:p w14:paraId="75D55045" w14:textId="042E27F5" w:rsidR="00034DCB" w:rsidRPr="00EF5783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827" w:type="dxa"/>
            <w:gridSpan w:val="2"/>
          </w:tcPr>
          <w:p w14:paraId="137567A5" w14:textId="77777777" w:rsidR="00034DCB" w:rsidRPr="00EF5783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</w:tblGrid>
            <w:tr w:rsidR="0018684E" w:rsidRPr="00EF5783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EF5783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EF5783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EF5783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</w:tcPr>
          <w:p w14:paraId="63FE95DF" w14:textId="5DC18174" w:rsidR="00034DCB" w:rsidRPr="00EF5783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EF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EF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EF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342826" w:rsidRPr="00783307" w14:paraId="6E8405DF" w14:textId="77777777" w:rsidTr="00B84961">
        <w:tc>
          <w:tcPr>
            <w:tcW w:w="9911" w:type="dxa"/>
            <w:gridSpan w:val="5"/>
          </w:tcPr>
          <w:p w14:paraId="3F2AF84A" w14:textId="645213AB" w:rsidR="00342826" w:rsidRPr="00342826" w:rsidRDefault="00342826" w:rsidP="00186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Модуль І</w:t>
            </w:r>
          </w:p>
        </w:tc>
      </w:tr>
      <w:tr w:rsidR="00241DDE" w:rsidRPr="002220D8" w14:paraId="3281AE62" w14:textId="77777777" w:rsidTr="00EF5783">
        <w:tc>
          <w:tcPr>
            <w:tcW w:w="704" w:type="dxa"/>
          </w:tcPr>
          <w:p w14:paraId="0072EEC3" w14:textId="3A7729AF" w:rsidR="00241DDE" w:rsidRPr="004130ED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14:paraId="543E51AE" w14:textId="31DEBF6B" w:rsidR="00241DDE" w:rsidRPr="00241DDE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Сутність та види податків</w:t>
            </w:r>
          </w:p>
        </w:tc>
        <w:tc>
          <w:tcPr>
            <w:tcW w:w="3969" w:type="dxa"/>
          </w:tcPr>
          <w:p w14:paraId="75D06BCE" w14:textId="59336515" w:rsidR="00241DDE" w:rsidRPr="004130ED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заняття, самостійна робота</w:t>
            </w:r>
          </w:p>
        </w:tc>
        <w:tc>
          <w:tcPr>
            <w:tcW w:w="1411" w:type="dxa"/>
            <w:vAlign w:val="center"/>
          </w:tcPr>
          <w:p w14:paraId="57C4C335" w14:textId="1CE2E0C8" w:rsidR="00241DDE" w:rsidRPr="00596708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241DDE" w:rsidRPr="008D13E8" w14:paraId="783B81F4" w14:textId="77777777" w:rsidTr="00EF5783">
        <w:tc>
          <w:tcPr>
            <w:tcW w:w="704" w:type="dxa"/>
          </w:tcPr>
          <w:p w14:paraId="340BAF2F" w14:textId="0886FDA9" w:rsidR="00241DDE" w:rsidRPr="006F5E25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gridSpan w:val="2"/>
          </w:tcPr>
          <w:p w14:paraId="3F4C5FC9" w14:textId="0C83A85D" w:rsidR="00241DDE" w:rsidRPr="00241DDE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Податкова система та податкова політика</w:t>
            </w:r>
          </w:p>
        </w:tc>
        <w:tc>
          <w:tcPr>
            <w:tcW w:w="3969" w:type="dxa"/>
          </w:tcPr>
          <w:p w14:paraId="70038752" w14:textId="3283A2B8" w:rsidR="00241DDE" w:rsidRPr="004130ED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заняття, самостійна робота, консультації </w:t>
            </w:r>
          </w:p>
        </w:tc>
        <w:tc>
          <w:tcPr>
            <w:tcW w:w="1411" w:type="dxa"/>
          </w:tcPr>
          <w:p w14:paraId="526B44CE" w14:textId="1EFACABD" w:rsidR="00241DDE" w:rsidRPr="00596708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241DDE" w:rsidRPr="00D60859" w14:paraId="72CF7712" w14:textId="77777777" w:rsidTr="00EF5783">
        <w:tc>
          <w:tcPr>
            <w:tcW w:w="704" w:type="dxa"/>
          </w:tcPr>
          <w:p w14:paraId="1DF555CB" w14:textId="3DBE0321" w:rsidR="00241DDE" w:rsidRPr="004130ED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gridSpan w:val="2"/>
          </w:tcPr>
          <w:p w14:paraId="67E912CD" w14:textId="34CF3727" w:rsidR="00241DDE" w:rsidRPr="00241DDE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Адміністрування податків</w:t>
            </w:r>
          </w:p>
        </w:tc>
        <w:tc>
          <w:tcPr>
            <w:tcW w:w="3969" w:type="dxa"/>
          </w:tcPr>
          <w:p w14:paraId="73833C4E" w14:textId="639E46C3" w:rsidR="00241DDE" w:rsidRPr="004130ED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заняття, самостійна робота, консультації</w:t>
            </w:r>
          </w:p>
        </w:tc>
        <w:tc>
          <w:tcPr>
            <w:tcW w:w="1411" w:type="dxa"/>
          </w:tcPr>
          <w:p w14:paraId="0CAD6384" w14:textId="41C2230C" w:rsidR="00241DDE" w:rsidRPr="00596708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241DDE" w:rsidRPr="00D60859" w14:paraId="105DE8CE" w14:textId="77777777" w:rsidTr="00EF5783">
        <w:tc>
          <w:tcPr>
            <w:tcW w:w="704" w:type="dxa"/>
          </w:tcPr>
          <w:p w14:paraId="10748961" w14:textId="3D8ACE73" w:rsidR="00241DDE" w:rsidRPr="004130ED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gridSpan w:val="2"/>
          </w:tcPr>
          <w:p w14:paraId="61C7181E" w14:textId="59949970" w:rsidR="00241DDE" w:rsidRPr="00241DDE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Облік платників і надходжень </w:t>
            </w:r>
            <w:r w:rsidRPr="00241D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податків до бюджету</w:t>
            </w:r>
          </w:p>
        </w:tc>
        <w:tc>
          <w:tcPr>
            <w:tcW w:w="3969" w:type="dxa"/>
          </w:tcPr>
          <w:p w14:paraId="2DF5147C" w14:textId="5316E220" w:rsidR="00241DDE" w:rsidRPr="004130ED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Лекційні заняття, самостійна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робота, консультації </w:t>
            </w:r>
          </w:p>
        </w:tc>
        <w:tc>
          <w:tcPr>
            <w:tcW w:w="1411" w:type="dxa"/>
          </w:tcPr>
          <w:p w14:paraId="2E1FADDE" w14:textId="2FD34DBE" w:rsidR="00241DDE" w:rsidRPr="00596708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</w:t>
            </w:r>
          </w:p>
        </w:tc>
      </w:tr>
      <w:tr w:rsidR="00241DDE" w:rsidRPr="00D60859" w14:paraId="4411E5BE" w14:textId="77777777" w:rsidTr="00EF5783">
        <w:tc>
          <w:tcPr>
            <w:tcW w:w="704" w:type="dxa"/>
          </w:tcPr>
          <w:p w14:paraId="47C51785" w14:textId="111ED3DE" w:rsidR="00241DDE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827" w:type="dxa"/>
            <w:gridSpan w:val="2"/>
          </w:tcPr>
          <w:p w14:paraId="6F242CE5" w14:textId="51D45383" w:rsidR="00241DDE" w:rsidRPr="00241DDE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Акцизний податок та мито</w:t>
            </w:r>
          </w:p>
        </w:tc>
        <w:tc>
          <w:tcPr>
            <w:tcW w:w="3969" w:type="dxa"/>
          </w:tcPr>
          <w:p w14:paraId="59DB3664" w14:textId="7D107FB8" w:rsidR="00241DDE" w:rsidRPr="004130ED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  <w:vAlign w:val="center"/>
          </w:tcPr>
          <w:p w14:paraId="49C27511" w14:textId="182930F9" w:rsidR="00241DDE" w:rsidRPr="00596708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41DDE" w:rsidRPr="00D60859" w14:paraId="0DFF7F98" w14:textId="77777777" w:rsidTr="00EF5783">
        <w:tc>
          <w:tcPr>
            <w:tcW w:w="704" w:type="dxa"/>
          </w:tcPr>
          <w:p w14:paraId="26CA635E" w14:textId="28EACD2C" w:rsidR="00241DDE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gridSpan w:val="2"/>
          </w:tcPr>
          <w:p w14:paraId="3D52D2AF" w14:textId="524F9357" w:rsidR="00241DDE" w:rsidRPr="00241DDE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3969" w:type="dxa"/>
          </w:tcPr>
          <w:p w14:paraId="2D694CA1" w14:textId="27AFFD5C" w:rsidR="00241DDE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  <w:vAlign w:val="center"/>
          </w:tcPr>
          <w:p w14:paraId="3BAD9A26" w14:textId="1AF5F997" w:rsidR="00241DDE" w:rsidRPr="00596708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241DDE" w:rsidRPr="00D60859" w14:paraId="39A26A9B" w14:textId="77777777" w:rsidTr="00EF5783">
        <w:tc>
          <w:tcPr>
            <w:tcW w:w="704" w:type="dxa"/>
          </w:tcPr>
          <w:p w14:paraId="18B13E54" w14:textId="52CDDEFC" w:rsidR="00241DDE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gridSpan w:val="2"/>
          </w:tcPr>
          <w:p w14:paraId="62B0E15F" w14:textId="1E2D7E36" w:rsidR="00241DDE" w:rsidRPr="00241DDE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D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Податок на прибуток підприємств</w:t>
            </w:r>
          </w:p>
        </w:tc>
        <w:tc>
          <w:tcPr>
            <w:tcW w:w="3969" w:type="dxa"/>
          </w:tcPr>
          <w:p w14:paraId="36C2F6F1" w14:textId="25976B98" w:rsidR="00241DDE" w:rsidRDefault="00241DDE" w:rsidP="00241D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  <w:vAlign w:val="center"/>
          </w:tcPr>
          <w:p w14:paraId="708857EF" w14:textId="44D4A014" w:rsidR="00241DDE" w:rsidRPr="00596708" w:rsidRDefault="00241DDE" w:rsidP="00241D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E3600" w:rsidRPr="00D60859" w14:paraId="51CE0F0F" w14:textId="77777777" w:rsidTr="00EF5783">
        <w:tc>
          <w:tcPr>
            <w:tcW w:w="704" w:type="dxa"/>
          </w:tcPr>
          <w:p w14:paraId="543A2443" w14:textId="3EF046C2" w:rsidR="004E3600" w:rsidRPr="00D93729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gridSpan w:val="2"/>
          </w:tcPr>
          <w:p w14:paraId="558E01FE" w14:textId="5FDAFC04" w:rsidR="004E3600" w:rsidRPr="00D93729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937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Податок на доходи фізичних осіб</w:t>
            </w:r>
          </w:p>
        </w:tc>
        <w:tc>
          <w:tcPr>
            <w:tcW w:w="3969" w:type="dxa"/>
          </w:tcPr>
          <w:p w14:paraId="43EF5D71" w14:textId="3D077066" w:rsidR="004E3600" w:rsidRPr="00596708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  <w:vAlign w:val="center"/>
          </w:tcPr>
          <w:p w14:paraId="50E08EAB" w14:textId="0B1B4541" w:rsidR="004E3600" w:rsidRPr="004E3600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36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4E3600" w:rsidRPr="00D60859" w14:paraId="3F9B7175" w14:textId="77777777" w:rsidTr="00EF5783">
        <w:tc>
          <w:tcPr>
            <w:tcW w:w="704" w:type="dxa"/>
          </w:tcPr>
          <w:p w14:paraId="574240F2" w14:textId="22D758D2" w:rsidR="004E3600" w:rsidRPr="00D93729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gridSpan w:val="2"/>
          </w:tcPr>
          <w:p w14:paraId="23C2554A" w14:textId="31D8A913" w:rsidR="004E3600" w:rsidRPr="00D93729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937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Місцеві податки та збори</w:t>
            </w:r>
          </w:p>
        </w:tc>
        <w:tc>
          <w:tcPr>
            <w:tcW w:w="3969" w:type="dxa"/>
          </w:tcPr>
          <w:p w14:paraId="714EB565" w14:textId="616FCC26" w:rsidR="004E3600" w:rsidRPr="00596708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  <w:vAlign w:val="center"/>
          </w:tcPr>
          <w:p w14:paraId="7391E8C3" w14:textId="303C817E" w:rsidR="004E3600" w:rsidRPr="004E3600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36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4E3600" w:rsidRPr="00D60859" w14:paraId="789548F9" w14:textId="77777777" w:rsidTr="00EF5783">
        <w:tc>
          <w:tcPr>
            <w:tcW w:w="704" w:type="dxa"/>
          </w:tcPr>
          <w:p w14:paraId="2401285C" w14:textId="26DDD767" w:rsidR="004E3600" w:rsidRPr="00D93729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  <w:gridSpan w:val="2"/>
          </w:tcPr>
          <w:p w14:paraId="5B760C9D" w14:textId="6F03210B" w:rsidR="004E3600" w:rsidRPr="00D93729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937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Спеціальні податкові режими</w:t>
            </w:r>
          </w:p>
        </w:tc>
        <w:tc>
          <w:tcPr>
            <w:tcW w:w="3969" w:type="dxa"/>
          </w:tcPr>
          <w:p w14:paraId="5ACECFE8" w14:textId="099C2CE2" w:rsidR="004E3600" w:rsidRPr="00596708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  <w:vAlign w:val="center"/>
          </w:tcPr>
          <w:p w14:paraId="4B0ACE33" w14:textId="1C40960F" w:rsidR="004E3600" w:rsidRPr="004E3600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36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E3600" w:rsidRPr="00D60859" w14:paraId="594E07E6" w14:textId="77777777" w:rsidTr="00EF5783">
        <w:tc>
          <w:tcPr>
            <w:tcW w:w="704" w:type="dxa"/>
          </w:tcPr>
          <w:p w14:paraId="6954FEA7" w14:textId="59CEC429" w:rsidR="004E3600" w:rsidRPr="00D93729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7" w:type="dxa"/>
            <w:gridSpan w:val="2"/>
          </w:tcPr>
          <w:p w14:paraId="7CBA3CAF" w14:textId="6617A79E" w:rsidR="004E3600" w:rsidRPr="00D93729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937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Екологічний податок</w:t>
            </w:r>
          </w:p>
        </w:tc>
        <w:tc>
          <w:tcPr>
            <w:tcW w:w="3969" w:type="dxa"/>
          </w:tcPr>
          <w:p w14:paraId="0FB6F49F" w14:textId="4772924C" w:rsidR="004E3600" w:rsidRPr="00596708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  <w:vAlign w:val="center"/>
          </w:tcPr>
          <w:p w14:paraId="78D332BA" w14:textId="74C97920" w:rsidR="004E3600" w:rsidRPr="004E3600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36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4E3600" w:rsidRPr="00D60859" w14:paraId="779EE89E" w14:textId="77777777" w:rsidTr="00EF5783">
        <w:tc>
          <w:tcPr>
            <w:tcW w:w="704" w:type="dxa"/>
          </w:tcPr>
          <w:p w14:paraId="3FA46F55" w14:textId="28DD8753" w:rsidR="004E3600" w:rsidRPr="00D93729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7" w:type="dxa"/>
            <w:gridSpan w:val="2"/>
          </w:tcPr>
          <w:p w14:paraId="224FE85F" w14:textId="348645B8" w:rsidR="004E3600" w:rsidRPr="00D93729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937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Рентна плата </w:t>
            </w:r>
          </w:p>
        </w:tc>
        <w:tc>
          <w:tcPr>
            <w:tcW w:w="3969" w:type="dxa"/>
          </w:tcPr>
          <w:p w14:paraId="6E924BD7" w14:textId="1163504B" w:rsidR="004E3600" w:rsidRPr="00596708" w:rsidRDefault="004E3600" w:rsidP="004E3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6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  <w:vAlign w:val="center"/>
          </w:tcPr>
          <w:p w14:paraId="7D74744F" w14:textId="7038C79B" w:rsidR="004E3600" w:rsidRPr="004E3600" w:rsidRDefault="004E3600" w:rsidP="004E36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36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FD670A" w:rsidRPr="008D13E8" w14:paraId="106454C5" w14:textId="77777777" w:rsidTr="00120019">
        <w:tc>
          <w:tcPr>
            <w:tcW w:w="9911" w:type="dxa"/>
            <w:gridSpan w:val="5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120019">
        <w:tc>
          <w:tcPr>
            <w:tcW w:w="9911" w:type="dxa"/>
            <w:gridSpan w:val="5"/>
          </w:tcPr>
          <w:p w14:paraId="1D773002" w14:textId="77777777" w:rsidR="001F16B1" w:rsidRPr="001F16B1" w:rsidRDefault="001F16B1" w:rsidP="001F1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</w:t>
            </w:r>
          </w:p>
          <w:p w14:paraId="1EB5E2D6" w14:textId="3B799F86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над дисципліною «</w:t>
            </w:r>
            <w:r w:rsidR="002B1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</w:t>
            </w: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для студентів включає різні форми, які визначаються робочою програмою, зокрема:</w:t>
            </w:r>
          </w:p>
          <w:p w14:paraId="42CBF1CD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ознайомлення із нормативними документами, навчально-методичною літературою;</w:t>
            </w:r>
          </w:p>
          <w:p w14:paraId="250818F2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опрацювання теоретичних основ прослуханого лекційного матеріалу;</w:t>
            </w:r>
          </w:p>
          <w:p w14:paraId="42B1BCBA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практичних занять;</w:t>
            </w:r>
          </w:p>
          <w:p w14:paraId="37A209FB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вивчення окремих додаткових питань, що передбачені для самостійного опрацювання та оформлення їх у вигляді доповіді;</w:t>
            </w:r>
          </w:p>
          <w:p w14:paraId="5E65B6ED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вирішення і письмове оформлення задач;</w:t>
            </w:r>
          </w:p>
          <w:p w14:paraId="7F278CA4" w14:textId="28DC87CF" w:rsid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модульних контрольних робіт.</w:t>
            </w:r>
          </w:p>
          <w:p w14:paraId="223DA8CC" w14:textId="2EC7F94E" w:rsidR="00DA6C42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7"/>
              <w:gridCol w:w="7491"/>
              <w:gridCol w:w="1187"/>
            </w:tblGrid>
            <w:tr w:rsidR="000869F8" w:rsidRPr="000F42BF" w14:paraId="535F38A4" w14:textId="77777777" w:rsidTr="008143AD">
              <w:tc>
                <w:tcPr>
                  <w:tcW w:w="1007" w:type="dxa"/>
                  <w:vAlign w:val="center"/>
                </w:tcPr>
                <w:p w14:paraId="0C333083" w14:textId="72FD4BF7" w:rsidR="000869F8" w:rsidRPr="00CC750D" w:rsidRDefault="00DA6C42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№</w:t>
                  </w:r>
                </w:p>
              </w:tc>
              <w:tc>
                <w:tcPr>
                  <w:tcW w:w="7491" w:type="dxa"/>
                </w:tcPr>
                <w:p w14:paraId="22D8C957" w14:textId="30FCF2D9" w:rsidR="000869F8" w:rsidRPr="00CC750D" w:rsidRDefault="00DA6C42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Назва теми </w:t>
                  </w:r>
                </w:p>
              </w:tc>
              <w:tc>
                <w:tcPr>
                  <w:tcW w:w="1187" w:type="dxa"/>
                  <w:vAlign w:val="center"/>
                </w:tcPr>
                <w:p w14:paraId="71B0C779" w14:textId="77777777" w:rsidR="000869F8" w:rsidRPr="00CC750D" w:rsidRDefault="000869F8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Кількість</w:t>
                  </w:r>
                </w:p>
                <w:p w14:paraId="25E167FE" w14:textId="77777777" w:rsidR="000869F8" w:rsidRPr="00CC750D" w:rsidRDefault="000869F8" w:rsidP="000869F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годин</w:t>
                  </w:r>
                </w:p>
              </w:tc>
            </w:tr>
            <w:tr w:rsidR="00A26384" w:rsidRPr="000F42BF" w14:paraId="4E09BC67" w14:textId="77777777" w:rsidTr="00F11F01">
              <w:tc>
                <w:tcPr>
                  <w:tcW w:w="1007" w:type="dxa"/>
                </w:tcPr>
                <w:p w14:paraId="070CBC5B" w14:textId="75B2F57C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491" w:type="dxa"/>
                </w:tcPr>
                <w:p w14:paraId="0F28801E" w14:textId="0CF1665A" w:rsidR="00A26384" w:rsidRPr="00A26384" w:rsidRDefault="00A26384" w:rsidP="00A26384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proofErr w:type="spellStart"/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Сутність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</w:t>
                  </w: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види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податків</w:t>
                  </w:r>
                  <w:proofErr w:type="spellEnd"/>
                </w:p>
              </w:tc>
              <w:tc>
                <w:tcPr>
                  <w:tcW w:w="1187" w:type="dxa"/>
                  <w:vAlign w:val="center"/>
                </w:tcPr>
                <w:p w14:paraId="1FC7C628" w14:textId="5295B715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A26384" w:rsidRPr="000F42BF" w14:paraId="20879C66" w14:textId="77777777" w:rsidTr="008143AD">
              <w:tc>
                <w:tcPr>
                  <w:tcW w:w="1007" w:type="dxa"/>
                </w:tcPr>
                <w:p w14:paraId="668DAD62" w14:textId="391F7761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491" w:type="dxa"/>
                </w:tcPr>
                <w:p w14:paraId="3CFFA87D" w14:textId="23F0322F" w:rsidR="00A26384" w:rsidRPr="00A26384" w:rsidRDefault="00A26384" w:rsidP="00A26384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Податкова система та податкова політика</w:t>
                  </w:r>
                </w:p>
              </w:tc>
              <w:tc>
                <w:tcPr>
                  <w:tcW w:w="1187" w:type="dxa"/>
                </w:tcPr>
                <w:p w14:paraId="36EF972E" w14:textId="4F046764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A26384" w:rsidRPr="000F42BF" w14:paraId="6D291CE2" w14:textId="77777777" w:rsidTr="008143AD">
              <w:tc>
                <w:tcPr>
                  <w:tcW w:w="1007" w:type="dxa"/>
                </w:tcPr>
                <w:p w14:paraId="0D87C2FC" w14:textId="3A65556E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491" w:type="dxa"/>
                </w:tcPr>
                <w:p w14:paraId="69D05DD5" w14:textId="50C20459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Адміністрування податків</w:t>
                  </w:r>
                </w:p>
              </w:tc>
              <w:tc>
                <w:tcPr>
                  <w:tcW w:w="1187" w:type="dxa"/>
                </w:tcPr>
                <w:p w14:paraId="79AC96FB" w14:textId="79E7725B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A26384" w:rsidRPr="000F42BF" w14:paraId="24EC0CFF" w14:textId="77777777" w:rsidTr="008143AD">
              <w:tc>
                <w:tcPr>
                  <w:tcW w:w="1007" w:type="dxa"/>
                </w:tcPr>
                <w:p w14:paraId="5D45F420" w14:textId="0C6E0E5D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91" w:type="dxa"/>
                </w:tcPr>
                <w:p w14:paraId="5FB34A5D" w14:textId="3E2DAAEA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proofErr w:type="spellStart"/>
                  <w:proofErr w:type="gram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Обл</w:t>
                  </w:r>
                  <w:proofErr w:type="gram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ік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платників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надходжень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податків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 бюджету</w:t>
                  </w:r>
                </w:p>
              </w:tc>
              <w:tc>
                <w:tcPr>
                  <w:tcW w:w="1187" w:type="dxa"/>
                </w:tcPr>
                <w:p w14:paraId="7C38AA59" w14:textId="6917BE68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A26384" w:rsidRPr="000F42BF" w14:paraId="5849D2F4" w14:textId="77777777" w:rsidTr="008143AD">
              <w:tc>
                <w:tcPr>
                  <w:tcW w:w="1007" w:type="dxa"/>
                </w:tcPr>
                <w:p w14:paraId="51762B34" w14:textId="7A502142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91" w:type="dxa"/>
                </w:tcPr>
                <w:p w14:paraId="3D645351" w14:textId="7902B204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Акцизний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податок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мито</w:t>
                  </w:r>
                </w:p>
              </w:tc>
              <w:tc>
                <w:tcPr>
                  <w:tcW w:w="1187" w:type="dxa"/>
                </w:tcPr>
                <w:p w14:paraId="4CDD13B5" w14:textId="17AF5B3A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A26384" w:rsidRPr="000F42BF" w14:paraId="63DD8B3B" w14:textId="77777777" w:rsidTr="00F11F01">
              <w:tc>
                <w:tcPr>
                  <w:tcW w:w="1007" w:type="dxa"/>
                </w:tcPr>
                <w:p w14:paraId="1C474F1D" w14:textId="12D610F3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91" w:type="dxa"/>
                </w:tcPr>
                <w:p w14:paraId="76B2CA06" w14:textId="77742994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Податок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додану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вартість</w:t>
                  </w:r>
                  <w:proofErr w:type="spellEnd"/>
                </w:p>
              </w:tc>
              <w:tc>
                <w:tcPr>
                  <w:tcW w:w="1187" w:type="dxa"/>
                  <w:vAlign w:val="center"/>
                </w:tcPr>
                <w:p w14:paraId="43FD34C0" w14:textId="4235F7BE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A26384" w:rsidRPr="000F42BF" w14:paraId="497677F3" w14:textId="77777777" w:rsidTr="00F11F01">
              <w:tc>
                <w:tcPr>
                  <w:tcW w:w="1007" w:type="dxa"/>
                </w:tcPr>
                <w:p w14:paraId="52944D9D" w14:textId="39025E5A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91" w:type="dxa"/>
                </w:tcPr>
                <w:p w14:paraId="1E725442" w14:textId="3E6C02C9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Податок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прибуток</w:t>
                  </w:r>
                  <w:proofErr w:type="spellEnd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підприємств</w:t>
                  </w:r>
                  <w:proofErr w:type="spellEnd"/>
                </w:p>
              </w:tc>
              <w:tc>
                <w:tcPr>
                  <w:tcW w:w="1187" w:type="dxa"/>
                  <w:vAlign w:val="center"/>
                </w:tcPr>
                <w:p w14:paraId="231721C0" w14:textId="1E6484EF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A26384" w:rsidRPr="000F42BF" w14:paraId="6763F655" w14:textId="77777777" w:rsidTr="00F11F01">
              <w:tc>
                <w:tcPr>
                  <w:tcW w:w="1007" w:type="dxa"/>
                </w:tcPr>
                <w:p w14:paraId="2938A608" w14:textId="42365F87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91" w:type="dxa"/>
                </w:tcPr>
                <w:p w14:paraId="7D4654F9" w14:textId="50B3A1C6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Податок на доходи фізичних осіб</w:t>
                  </w:r>
                </w:p>
              </w:tc>
              <w:tc>
                <w:tcPr>
                  <w:tcW w:w="1187" w:type="dxa"/>
                  <w:vAlign w:val="center"/>
                </w:tcPr>
                <w:p w14:paraId="0E36CD05" w14:textId="53D13396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</w:t>
                  </w:r>
                </w:p>
              </w:tc>
            </w:tr>
            <w:tr w:rsidR="00A26384" w:rsidRPr="000F42BF" w14:paraId="148C4F66" w14:textId="77777777" w:rsidTr="00F11F01">
              <w:tc>
                <w:tcPr>
                  <w:tcW w:w="1007" w:type="dxa"/>
                </w:tcPr>
                <w:p w14:paraId="304F838A" w14:textId="038306BD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7491" w:type="dxa"/>
                </w:tcPr>
                <w:p w14:paraId="7576038C" w14:textId="16521115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Місцеві податки та збори</w:t>
                  </w:r>
                </w:p>
              </w:tc>
              <w:tc>
                <w:tcPr>
                  <w:tcW w:w="1187" w:type="dxa"/>
                  <w:vAlign w:val="center"/>
                </w:tcPr>
                <w:p w14:paraId="4B72F776" w14:textId="6946E056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</w:t>
                  </w:r>
                </w:p>
              </w:tc>
            </w:tr>
            <w:tr w:rsidR="00A26384" w:rsidRPr="000F42BF" w14:paraId="53D37434" w14:textId="77777777" w:rsidTr="00F11F01">
              <w:tc>
                <w:tcPr>
                  <w:tcW w:w="1007" w:type="dxa"/>
                </w:tcPr>
                <w:p w14:paraId="28C62B14" w14:textId="5F193894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7491" w:type="dxa"/>
                </w:tcPr>
                <w:p w14:paraId="556F6167" w14:textId="65661889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Спеціальні податкові режими</w:t>
                  </w:r>
                </w:p>
              </w:tc>
              <w:tc>
                <w:tcPr>
                  <w:tcW w:w="1187" w:type="dxa"/>
                  <w:vAlign w:val="center"/>
                </w:tcPr>
                <w:p w14:paraId="2CF87CAB" w14:textId="3DA1B13C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  <w:tr w:rsidR="00A26384" w:rsidRPr="000F42BF" w14:paraId="676A4E03" w14:textId="77777777" w:rsidTr="00F11F01">
              <w:tc>
                <w:tcPr>
                  <w:tcW w:w="1007" w:type="dxa"/>
                </w:tcPr>
                <w:p w14:paraId="51C34428" w14:textId="7F192F6C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7491" w:type="dxa"/>
                </w:tcPr>
                <w:p w14:paraId="4B1A90CA" w14:textId="18C82BAB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  <w:lang w:val="uk-UA"/>
                    </w:rPr>
                  </w:pPr>
                  <w:proofErr w:type="spellStart"/>
                  <w:r w:rsidRPr="00A2638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Екологічний</w:t>
                  </w:r>
                  <w:proofErr w:type="spellEnd"/>
                  <w:r w:rsidRPr="00A2638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2638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податок</w:t>
                  </w:r>
                  <w:proofErr w:type="spellEnd"/>
                </w:p>
              </w:tc>
              <w:tc>
                <w:tcPr>
                  <w:tcW w:w="1187" w:type="dxa"/>
                  <w:vAlign w:val="center"/>
                </w:tcPr>
                <w:p w14:paraId="5531828D" w14:textId="3CD73843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</w:t>
                  </w:r>
                </w:p>
              </w:tc>
            </w:tr>
            <w:tr w:rsidR="00A26384" w:rsidRPr="000F42BF" w14:paraId="6D07B661" w14:textId="77777777" w:rsidTr="00F11F01">
              <w:tc>
                <w:tcPr>
                  <w:tcW w:w="1007" w:type="dxa"/>
                </w:tcPr>
                <w:p w14:paraId="30F47D6B" w14:textId="279627BA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7491" w:type="dxa"/>
                </w:tcPr>
                <w:p w14:paraId="2E7C493D" w14:textId="5240082D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  <w:lang w:val="uk-UA"/>
                    </w:rPr>
                  </w:pPr>
                  <w:proofErr w:type="spellStart"/>
                  <w:r w:rsidRPr="00A2638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Рентна</w:t>
                  </w:r>
                  <w:proofErr w:type="spellEnd"/>
                  <w:r w:rsidRPr="00A2638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плата</w:t>
                  </w:r>
                </w:p>
              </w:tc>
              <w:tc>
                <w:tcPr>
                  <w:tcW w:w="1187" w:type="dxa"/>
                  <w:vAlign w:val="center"/>
                </w:tcPr>
                <w:p w14:paraId="71127B0E" w14:textId="0872D6D8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</w:t>
                  </w:r>
                </w:p>
              </w:tc>
            </w:tr>
            <w:tr w:rsidR="00A26384" w:rsidRPr="000F42BF" w14:paraId="4B192ABD" w14:textId="77777777" w:rsidTr="008143AD">
              <w:tc>
                <w:tcPr>
                  <w:tcW w:w="1007" w:type="dxa"/>
                </w:tcPr>
                <w:p w14:paraId="4626A54E" w14:textId="77777777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</w:p>
              </w:tc>
              <w:tc>
                <w:tcPr>
                  <w:tcW w:w="7491" w:type="dxa"/>
                </w:tcPr>
                <w:p w14:paraId="53A07EEC" w14:textId="38A8D125" w:rsidR="00A26384" w:rsidRPr="00A26384" w:rsidRDefault="00A26384" w:rsidP="00A26384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Разом</w:t>
                  </w:r>
                </w:p>
              </w:tc>
              <w:tc>
                <w:tcPr>
                  <w:tcW w:w="1187" w:type="dxa"/>
                </w:tcPr>
                <w:p w14:paraId="4F31F88D" w14:textId="3F6C4684" w:rsidR="00A26384" w:rsidRPr="00A26384" w:rsidRDefault="00A26384" w:rsidP="00A26384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  <w:r w:rsidRPr="00A2638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78</w:t>
                  </w:r>
                </w:p>
              </w:tc>
            </w:tr>
          </w:tbl>
          <w:p w14:paraId="4A561FCA" w14:textId="77777777" w:rsidR="000869F8" w:rsidRPr="003B6EFD" w:rsidRDefault="000869F8" w:rsidP="000869F8">
            <w:pPr>
              <w:pStyle w:val="Default"/>
              <w:jc w:val="both"/>
            </w:pPr>
            <w:proofErr w:type="spellStart"/>
            <w:r w:rsidRPr="003B6EFD">
              <w:rPr>
                <w:b/>
                <w:bCs/>
              </w:rPr>
              <w:t>Консультативна</w:t>
            </w:r>
            <w:proofErr w:type="spellEnd"/>
            <w:r w:rsidRPr="003B6EFD">
              <w:rPr>
                <w:b/>
                <w:bCs/>
              </w:rPr>
              <w:t xml:space="preserve"> </w:t>
            </w:r>
            <w:proofErr w:type="spellStart"/>
            <w:r w:rsidRPr="003B6EFD">
              <w:rPr>
                <w:b/>
                <w:bCs/>
              </w:rPr>
              <w:t>допомога</w:t>
            </w:r>
            <w:proofErr w:type="spellEnd"/>
            <w:r w:rsidRPr="003B6EFD">
              <w:rPr>
                <w:b/>
                <w:bCs/>
              </w:rPr>
              <w:t xml:space="preserve"> </w:t>
            </w:r>
            <w:r w:rsidRPr="003B6EFD">
              <w:t xml:space="preserve">студенту </w:t>
            </w:r>
            <w:proofErr w:type="spellStart"/>
            <w:r w:rsidRPr="003B6EFD">
              <w:t>надається</w:t>
            </w:r>
            <w:proofErr w:type="spellEnd"/>
            <w:r w:rsidRPr="003B6EFD">
              <w:t xml:space="preserve"> у таких формах: </w:t>
            </w:r>
          </w:p>
          <w:p w14:paraId="650E53AF" w14:textId="2609CDF5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особиста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зустріч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викладача</w:t>
            </w:r>
            <w:proofErr w:type="spellEnd"/>
            <w:r w:rsidR="000869F8" w:rsidRPr="003B6EFD">
              <w:t xml:space="preserve"> і студента за </w:t>
            </w:r>
            <w:proofErr w:type="spellStart"/>
            <w:r w:rsidR="000869F8" w:rsidRPr="003B6EFD">
              <w:t>графіком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консультацій</w:t>
            </w:r>
            <w:proofErr w:type="spellEnd"/>
            <w:r w:rsidR="000869F8" w:rsidRPr="003B6EFD">
              <w:t xml:space="preserve"> (не </w:t>
            </w:r>
            <w:proofErr w:type="spellStart"/>
            <w:r w:rsidR="000869F8" w:rsidRPr="003B6EFD">
              <w:t>менше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ніж</w:t>
            </w:r>
            <w:proofErr w:type="spellEnd"/>
            <w:r w:rsidR="000869F8" w:rsidRPr="003B6EFD">
              <w:t xml:space="preserve"> 1 раз по 2 </w:t>
            </w:r>
            <w:proofErr w:type="spellStart"/>
            <w:r w:rsidR="000869F8" w:rsidRPr="003B6EFD">
              <w:t>години</w:t>
            </w:r>
            <w:proofErr w:type="spellEnd"/>
            <w:r w:rsidR="000869F8" w:rsidRPr="003B6EFD">
              <w:t xml:space="preserve"> на </w:t>
            </w:r>
            <w:proofErr w:type="spellStart"/>
            <w:r w:rsidR="000869F8" w:rsidRPr="003B6EFD">
              <w:t>тиждень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за </w:t>
            </w:r>
            <w:proofErr w:type="spellStart"/>
            <w:r w:rsidR="000869F8" w:rsidRPr="003B6EFD">
              <w:t>попередньою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домовленістю</w:t>
            </w:r>
            <w:proofErr w:type="spellEnd"/>
            <w:r w:rsidR="000869F8" w:rsidRPr="003B6EFD">
              <w:t xml:space="preserve">); </w:t>
            </w:r>
          </w:p>
          <w:p w14:paraId="71AD4F77" w14:textId="4A2A2766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відеоконференція</w:t>
            </w:r>
            <w:proofErr w:type="spellEnd"/>
            <w:r w:rsidR="000869F8" w:rsidRPr="003B6EFD">
              <w:t xml:space="preserve"> на </w:t>
            </w:r>
            <w:proofErr w:type="spellStart"/>
            <w:r w:rsidR="000869F8" w:rsidRPr="003B6EFD">
              <w:t>платформі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zoom</w:t>
            </w:r>
            <w:proofErr w:type="spellEnd"/>
            <w:r w:rsidR="000869F8" w:rsidRPr="003B6EFD">
              <w:t xml:space="preserve"> (</w:t>
            </w:r>
            <w:proofErr w:type="spellStart"/>
            <w:r w:rsidR="000869F8" w:rsidRPr="003B6EFD">
              <w:t>особиста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колективна</w:t>
            </w:r>
            <w:proofErr w:type="spellEnd"/>
            <w:r w:rsidR="000869F8" w:rsidRPr="003B6EFD">
              <w:t xml:space="preserve">); </w:t>
            </w:r>
          </w:p>
          <w:p w14:paraId="20CE81D7" w14:textId="1C6BF9EC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листування</w:t>
            </w:r>
            <w:proofErr w:type="spellEnd"/>
            <w:r w:rsidR="000869F8" w:rsidRPr="003B6EFD">
              <w:t xml:space="preserve"> за </w:t>
            </w:r>
            <w:proofErr w:type="spellStart"/>
            <w:r w:rsidR="000869F8" w:rsidRPr="003B6EFD">
              <w:t>допомогою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електронної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пошти</w:t>
            </w:r>
            <w:proofErr w:type="spellEnd"/>
            <w:r w:rsidR="000869F8" w:rsidRPr="003B6EFD">
              <w:t xml:space="preserve"> (у </w:t>
            </w:r>
            <w:proofErr w:type="spellStart"/>
            <w:r w:rsidR="000869F8" w:rsidRPr="003B6EFD">
              <w:t>форматі</w:t>
            </w:r>
            <w:proofErr w:type="spellEnd"/>
            <w:r w:rsidR="000869F8" w:rsidRPr="003B6EFD">
              <w:t xml:space="preserve"> 24/7 кожного дня); </w:t>
            </w:r>
          </w:p>
          <w:p w14:paraId="2D57E774" w14:textId="6C8CF8B6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відеозустріч</w:t>
            </w:r>
            <w:proofErr w:type="spellEnd"/>
            <w:r w:rsidR="000869F8" w:rsidRPr="003B6EFD">
              <w:t xml:space="preserve">, </w:t>
            </w:r>
            <w:proofErr w:type="spellStart"/>
            <w:r w:rsidR="000869F8" w:rsidRPr="003B6EFD">
              <w:t>аудіоспілкування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смс у </w:t>
            </w:r>
            <w:proofErr w:type="spellStart"/>
            <w:r w:rsidR="000869F8" w:rsidRPr="003B6EFD">
              <w:t>сервісі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Viber</w:t>
            </w:r>
            <w:proofErr w:type="spellEnd"/>
            <w:r w:rsidR="000869F8" w:rsidRPr="003B6EFD">
              <w:t xml:space="preserve">,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Skype</w:t>
            </w:r>
            <w:proofErr w:type="spellEnd"/>
            <w:r w:rsidR="000869F8" w:rsidRPr="003B6EFD">
              <w:t xml:space="preserve"> (за </w:t>
            </w:r>
            <w:proofErr w:type="spellStart"/>
            <w:r w:rsidR="000869F8" w:rsidRPr="003B6EFD">
              <w:t>графіком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консультацій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викладача</w:t>
            </w:r>
            <w:proofErr w:type="spellEnd"/>
            <w:r w:rsidR="000869F8" w:rsidRPr="003B6EFD">
              <w:t xml:space="preserve">); </w:t>
            </w:r>
          </w:p>
          <w:p w14:paraId="5B9975AD" w14:textId="4AE4D987" w:rsidR="000869F8" w:rsidRPr="00017EF1" w:rsidRDefault="001110D4" w:rsidP="003B6EFD">
            <w:pPr>
              <w:pStyle w:val="Default"/>
              <w:jc w:val="both"/>
              <w:rPr>
                <w:lang w:val="uk-UA"/>
              </w:rPr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спілкування</w:t>
            </w:r>
            <w:proofErr w:type="spellEnd"/>
            <w:r w:rsidR="000869F8" w:rsidRPr="003B6EFD">
              <w:t xml:space="preserve"> по телефону (</w:t>
            </w:r>
            <w:r w:rsidRPr="003B6EFD">
              <w:t xml:space="preserve">не </w:t>
            </w:r>
            <w:proofErr w:type="spellStart"/>
            <w:r w:rsidRPr="003B6EFD">
              <w:t>менше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ніж</w:t>
            </w:r>
            <w:proofErr w:type="spellEnd"/>
            <w:r w:rsidRPr="003B6EFD">
              <w:t xml:space="preserve"> 2 </w:t>
            </w:r>
            <w:proofErr w:type="spellStart"/>
            <w:r w:rsidRPr="003B6EFD">
              <w:t>години</w:t>
            </w:r>
            <w:proofErr w:type="spellEnd"/>
            <w:r w:rsidRPr="003B6EFD">
              <w:t xml:space="preserve"> </w:t>
            </w:r>
            <w:proofErr w:type="spellStart"/>
            <w:r w:rsidR="000869F8" w:rsidRPr="003B6EFD">
              <w:t>кожен</w:t>
            </w:r>
            <w:proofErr w:type="spellEnd"/>
            <w:r w:rsidR="000869F8" w:rsidRPr="003B6EFD">
              <w:t xml:space="preserve"> день</w:t>
            </w:r>
            <w:r w:rsidRPr="003B6EFD">
              <w:rPr>
                <w:lang w:val="uk-UA"/>
              </w:rPr>
              <w:t>,</w:t>
            </w:r>
            <w:r w:rsidR="000869F8" w:rsidRPr="003B6EFD">
              <w:t xml:space="preserve"> </w:t>
            </w:r>
            <w:proofErr w:type="spellStart"/>
            <w:r w:rsidR="000869F8" w:rsidRPr="003B6EFD">
              <w:t>крім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вихідних</w:t>
            </w:r>
            <w:proofErr w:type="spellEnd"/>
            <w:r w:rsidR="000869F8" w:rsidRPr="003B6EFD">
              <w:t xml:space="preserve"> та </w:t>
            </w:r>
            <w:proofErr w:type="spellStart"/>
            <w:r w:rsidR="000869F8" w:rsidRPr="003B6EFD">
              <w:t>святкових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днів</w:t>
            </w:r>
            <w:proofErr w:type="spellEnd"/>
            <w:r w:rsidR="000869F8" w:rsidRPr="003B6EFD">
              <w:t>)</w:t>
            </w:r>
            <w:r w:rsidRPr="003B6EFD">
              <w:rPr>
                <w:lang w:val="uk-UA"/>
              </w:rPr>
              <w:t>.</w:t>
            </w:r>
            <w:r w:rsidR="000869F8" w:rsidRPr="003B6EFD">
              <w:t xml:space="preserve"> 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5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5"/>
          </w:tcPr>
          <w:p w14:paraId="15E45139" w14:textId="1319132E" w:rsidR="00AF0E5B" w:rsidRPr="003B6EFD" w:rsidRDefault="00AF0E5B" w:rsidP="00AF0E5B">
            <w:pPr>
              <w:pStyle w:val="Default"/>
            </w:pPr>
            <w:r w:rsidRPr="003B6EFD">
              <w:rPr>
                <w:i/>
                <w:color w:val="auto"/>
                <w:lang w:val="uk-UA"/>
              </w:rPr>
              <w:lastRenderedPageBreak/>
              <w:t>Види контролю:</w:t>
            </w:r>
            <w:r w:rsidRPr="003B6EFD">
              <w:rPr>
                <w:lang w:val="uk-UA"/>
              </w:rPr>
              <w:t xml:space="preserve"> </w:t>
            </w:r>
            <w:proofErr w:type="spellStart"/>
            <w:r w:rsidRPr="003B6EFD">
              <w:t>Поточний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рубіжний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семестровий</w:t>
            </w:r>
            <w:proofErr w:type="spellEnd"/>
            <w:r w:rsidRPr="003B6EFD">
              <w:t xml:space="preserve"> контроль (з </w:t>
            </w:r>
            <w:proofErr w:type="spellStart"/>
            <w:r w:rsidRPr="003B6EFD">
              <w:t>урахуванням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відвідування</w:t>
            </w:r>
            <w:proofErr w:type="spellEnd"/>
            <w:r w:rsidRPr="003B6EFD">
              <w:t xml:space="preserve"> занять, </w:t>
            </w:r>
            <w:proofErr w:type="spellStart"/>
            <w:r w:rsidRPr="003B6EFD">
              <w:t>виконання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лабораторних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робіт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тестування</w:t>
            </w:r>
            <w:proofErr w:type="spellEnd"/>
            <w:r w:rsidRPr="003B6EFD">
              <w:t xml:space="preserve"> при </w:t>
            </w:r>
            <w:proofErr w:type="spellStart"/>
            <w:r w:rsidRPr="003B6EFD">
              <w:t>здачі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модулів</w:t>
            </w:r>
            <w:proofErr w:type="spellEnd"/>
            <w:r w:rsidRPr="003B6EFD">
              <w:t xml:space="preserve"> та </w:t>
            </w:r>
            <w:proofErr w:type="spellStart"/>
            <w:r w:rsidRPr="003B6EFD">
              <w:t>заліку</w:t>
            </w:r>
            <w:proofErr w:type="spellEnd"/>
            <w:r w:rsidRPr="003B6EFD">
              <w:t xml:space="preserve">). </w:t>
            </w:r>
          </w:p>
          <w:p w14:paraId="4204B784" w14:textId="5AE4EDCD" w:rsidR="00AF0E5B" w:rsidRPr="003B6EFD" w:rsidRDefault="00AF0E5B" w:rsidP="00AF0E5B">
            <w:pPr>
              <w:pStyle w:val="Default"/>
            </w:pPr>
            <w:proofErr w:type="spellStart"/>
            <w:r w:rsidRPr="003B6EFD">
              <w:t>Поточний</w:t>
            </w:r>
            <w:proofErr w:type="spellEnd"/>
            <w:r w:rsidRPr="003B6EFD">
              <w:t xml:space="preserve"> контроль </w:t>
            </w:r>
            <w:proofErr w:type="spellStart"/>
            <w:r w:rsidRPr="003B6EFD">
              <w:t>знань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студентів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протягом</w:t>
            </w:r>
            <w:proofErr w:type="spellEnd"/>
            <w:r w:rsidRPr="003B6EFD">
              <w:t xml:space="preserve"> семестру </w:t>
            </w:r>
            <w:proofErr w:type="spellStart"/>
            <w:r w:rsidRPr="003B6EFD">
              <w:t>включає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оцінку</w:t>
            </w:r>
            <w:proofErr w:type="spellEnd"/>
            <w:r w:rsidRPr="003B6EFD">
              <w:t xml:space="preserve"> </w:t>
            </w:r>
            <w:proofErr w:type="gramStart"/>
            <w:r w:rsidRPr="003B6EFD">
              <w:t>за</w:t>
            </w:r>
            <w:proofErr w:type="gramEnd"/>
            <w:r w:rsidRPr="003B6EFD">
              <w:t xml:space="preserve"> роботу на </w:t>
            </w:r>
            <w:proofErr w:type="spellStart"/>
            <w:r w:rsidRPr="003B6EFD">
              <w:t>лекційних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практичних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заняттях</w:t>
            </w:r>
            <w:proofErr w:type="spellEnd"/>
            <w:r w:rsidRPr="003B6EFD">
              <w:t xml:space="preserve"> та </w:t>
            </w:r>
            <w:proofErr w:type="spellStart"/>
            <w:r w:rsidRPr="003B6EFD">
              <w:t>самостійну</w:t>
            </w:r>
            <w:proofErr w:type="spellEnd"/>
            <w:r w:rsidRPr="003B6EFD">
              <w:t xml:space="preserve"> роботу. </w:t>
            </w:r>
          </w:p>
          <w:p w14:paraId="335F1C09" w14:textId="27EE2718" w:rsidR="000869F8" w:rsidRPr="003B6EFD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протягом семестру (поточний контроль) проводиться у формі усних та письмових опитувань, розв’язання практичних завдань, перевірки виконання індивідуального завдання, презентацій, перевірки модульної контрольної роботи.</w:t>
            </w:r>
          </w:p>
          <w:p w14:paraId="7A27BDBB" w14:textId="57072623" w:rsidR="000869F8" w:rsidRPr="003B6EFD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кожного змістового модуля проводиться рубіжний контроль, який оцінюється за 100-бальною шкалою. </w:t>
            </w:r>
          </w:p>
          <w:p w14:paraId="61A6AF36" w14:textId="0DE89865" w:rsidR="000869F8" w:rsidRPr="003B6EFD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підсумкового контролю – </w:t>
            </w:r>
            <w:r w:rsidR="000F3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666C131" w14:textId="77777777" w:rsidR="00FE3BFB" w:rsidRPr="003B6EFD" w:rsidRDefault="00FE3BFB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42F1899C" w14:textId="6283B394" w:rsidR="00B1372F" w:rsidRPr="00E96DB9" w:rsidRDefault="0008677D" w:rsidP="00E96DB9">
            <w:pPr>
              <w:pStyle w:val="Default"/>
            </w:pPr>
            <w:r w:rsidRPr="003B6EFD">
              <w:rPr>
                <w:i/>
                <w:lang w:val="uk-UA"/>
              </w:rPr>
              <w:t>Форми контролю</w:t>
            </w:r>
            <w:r w:rsidR="00F23EFC" w:rsidRPr="003B6EFD">
              <w:rPr>
                <w:lang w:val="uk-UA"/>
              </w:rPr>
              <w:t>: Для студентів денної форми навчання: поточне усне</w:t>
            </w:r>
            <w:r w:rsidR="00B1372F" w:rsidRPr="003B6EFD">
              <w:rPr>
                <w:lang w:val="uk-UA"/>
              </w:rPr>
              <w:t xml:space="preserve">/біжуче письмове </w:t>
            </w:r>
            <w:r w:rsidR="00F23EFC" w:rsidRPr="003B6EFD">
              <w:rPr>
                <w:lang w:val="uk-UA"/>
              </w:rPr>
              <w:t xml:space="preserve">опитування на лекційних та практичних заняттях, оцінка виконання практичних </w:t>
            </w:r>
            <w:r w:rsidR="00B50651" w:rsidRPr="003B6EFD">
              <w:rPr>
                <w:lang w:val="uk-UA"/>
              </w:rPr>
              <w:t>та самостійних</w:t>
            </w:r>
            <w:r w:rsidR="00F23EFC" w:rsidRPr="003B6EFD">
              <w:rPr>
                <w:lang w:val="uk-UA"/>
              </w:rPr>
              <w:t xml:space="preserve"> завдань, </w:t>
            </w:r>
            <w:r w:rsidR="00B1372F" w:rsidRPr="003B6EFD">
              <w:rPr>
                <w:lang w:val="uk-UA"/>
              </w:rPr>
              <w:t xml:space="preserve">експрес – контроль на лекціях; тестовий контроль на практичних заняттях; оцінювання активності при аудиторному розв’язанні задач; оцінювання виконання самостійних завдань; оцінювання дискусійного обговорення проблемних питань; оцінювання за результатами поточного та підсумкового контролю; оцінювання індивідуального дослідного </w:t>
            </w:r>
            <w:r w:rsidR="00B1372F" w:rsidRPr="00E96DB9">
              <w:t>завдання (доповідей, рефератів тощо) за допомогою перевірки та захисту виконаних завдань,</w:t>
            </w:r>
            <w:r w:rsidR="000F3EA7" w:rsidRPr="00E96DB9">
              <w:t xml:space="preserve"> іспит</w:t>
            </w:r>
            <w:r w:rsidR="00B1372F" w:rsidRPr="00E96DB9">
              <w:t>.</w:t>
            </w:r>
          </w:p>
          <w:p w14:paraId="6169A1FE" w14:textId="109E4D19" w:rsidR="00B1372F" w:rsidRPr="00E96DB9" w:rsidRDefault="00F23EFC" w:rsidP="00E96DB9">
            <w:pPr>
              <w:pStyle w:val="Default"/>
            </w:pPr>
            <w:r w:rsidRPr="00E96DB9">
              <w:t xml:space="preserve">Для студентів заочної форми навчання: захист контрольної роботи, підсумковий контроль </w:t>
            </w:r>
            <w:r w:rsidR="00B1372F" w:rsidRPr="00E96DB9">
              <w:t xml:space="preserve">у формі </w:t>
            </w:r>
            <w:r w:rsidR="000F3EA7" w:rsidRPr="00E96DB9">
              <w:t>іспиту: теоретичні питання, тести, розв’язання задач</w:t>
            </w:r>
            <w:r w:rsidR="00B1372F" w:rsidRPr="00E96DB9">
              <w:t xml:space="preserve">. </w:t>
            </w:r>
          </w:p>
          <w:p w14:paraId="6F7A1300" w14:textId="77777777" w:rsidR="00B1372F" w:rsidRPr="00E96DB9" w:rsidRDefault="00B1372F" w:rsidP="00E96DB9">
            <w:pPr>
              <w:pStyle w:val="Default"/>
            </w:pPr>
          </w:p>
          <w:p w14:paraId="2B78D9FF" w14:textId="77777777" w:rsidR="00DE658D" w:rsidRPr="003B6EF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Критерії </w:t>
            </w:r>
            <w:r w:rsidR="00B1372F"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оцінювання</w:t>
            </w:r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змістовний модуль оцінюється за 100-бальною шкалою. </w:t>
            </w:r>
          </w:p>
          <w:p w14:paraId="2582D53C" w14:textId="77777777" w:rsidR="00DE658D" w:rsidRPr="003B6EFD" w:rsidRDefault="00DE658D" w:rsidP="00DE6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рубіжного контролю враховують наступні види робіт:</w:t>
            </w:r>
          </w:p>
          <w:p w14:paraId="273B339E" w14:textId="77777777" w:rsidR="00DE658D" w:rsidRPr="003B6EFD" w:rsidRDefault="00DE658D" w:rsidP="00DE658D">
            <w:pPr>
              <w:pStyle w:val="HTML"/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tbl>
            <w:tblPr>
              <w:tblW w:w="93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3420"/>
            </w:tblGrid>
            <w:tr w:rsidR="00DE658D" w:rsidRPr="008B29E5" w14:paraId="6D3EC31F" w14:textId="77777777" w:rsidTr="005B43C3">
              <w:tc>
                <w:tcPr>
                  <w:tcW w:w="3780" w:type="dxa"/>
                </w:tcPr>
                <w:p w14:paraId="2537FF8E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Найменування завдань</w:t>
                  </w:r>
                </w:p>
              </w:tc>
              <w:tc>
                <w:tcPr>
                  <w:tcW w:w="2160" w:type="dxa"/>
                </w:tcPr>
                <w:p w14:paraId="7053A52D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420" w:type="dxa"/>
                </w:tcPr>
                <w:p w14:paraId="53F4B133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Загальна кількість балів</w:t>
                  </w:r>
                </w:p>
              </w:tc>
            </w:tr>
            <w:tr w:rsidR="00DE658D" w:rsidRPr="008B29E5" w14:paraId="260E9DDA" w14:textId="77777777" w:rsidTr="005B43C3">
              <w:tc>
                <w:tcPr>
                  <w:tcW w:w="3780" w:type="dxa"/>
                </w:tcPr>
                <w:p w14:paraId="1BD0750C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8B29E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тестів</w:t>
                  </w:r>
                </w:p>
              </w:tc>
              <w:tc>
                <w:tcPr>
                  <w:tcW w:w="2160" w:type="dxa"/>
                </w:tcPr>
                <w:p w14:paraId="27271FB5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14:paraId="22F82E22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E658D" w:rsidRPr="008B29E5" w14:paraId="3BE33CC8" w14:textId="77777777" w:rsidTr="005B43C3">
              <w:tc>
                <w:tcPr>
                  <w:tcW w:w="3780" w:type="dxa"/>
                </w:tcPr>
                <w:p w14:paraId="19CA8352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</w:p>
              </w:tc>
              <w:tc>
                <w:tcPr>
                  <w:tcW w:w="2160" w:type="dxa"/>
                </w:tcPr>
                <w:p w14:paraId="091CB370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420" w:type="dxa"/>
                </w:tcPr>
                <w:p w14:paraId="2D1C9094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E658D" w:rsidRPr="008B29E5" w14:paraId="01210325" w14:textId="77777777" w:rsidTr="005B43C3">
              <w:tc>
                <w:tcPr>
                  <w:tcW w:w="3780" w:type="dxa"/>
                </w:tcPr>
                <w:p w14:paraId="179F9548" w14:textId="77777777" w:rsidR="00DE658D" w:rsidRPr="00940590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94059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ктивність роботи студента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 лекційних, практичних</w:t>
                  </w:r>
                  <w:r w:rsidRPr="008B29E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заняття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2160" w:type="dxa"/>
                </w:tcPr>
                <w:p w14:paraId="602EAFB7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3420" w:type="dxa"/>
                </w:tcPr>
                <w:p w14:paraId="7A17E109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  <w:tr w:rsidR="00DE658D" w:rsidRPr="008B29E5" w14:paraId="16ED65B3" w14:textId="77777777" w:rsidTr="005B43C3">
              <w:tc>
                <w:tcPr>
                  <w:tcW w:w="3780" w:type="dxa"/>
                </w:tcPr>
                <w:p w14:paraId="6A825311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2160" w:type="dxa"/>
                </w:tcPr>
                <w:p w14:paraId="24B9AEF6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3420" w:type="dxa"/>
                </w:tcPr>
                <w:p w14:paraId="0279D502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14:paraId="2C6351CF" w14:textId="77777777" w:rsidR="00DE658D" w:rsidRPr="00A87FE4" w:rsidRDefault="00DE658D" w:rsidP="00A87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AE12D1" w14:textId="13A5A421" w:rsidR="00DE658D" w:rsidRPr="004130ED" w:rsidRDefault="00DE658D" w:rsidP="00DB28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2650" w:rsidRPr="008D13E8" w14:paraId="7F3A42A1" w14:textId="77777777" w:rsidTr="00120019">
        <w:tc>
          <w:tcPr>
            <w:tcW w:w="9911" w:type="dxa"/>
            <w:gridSpan w:val="5"/>
          </w:tcPr>
          <w:p w14:paraId="76529D8C" w14:textId="77777777" w:rsidR="0030198B" w:rsidRPr="0030198B" w:rsidRDefault="0030198B" w:rsidP="0030198B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</w:t>
            </w:r>
            <w:proofErr w:type="spellEnd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>отримують</w:t>
            </w:r>
            <w:proofErr w:type="spellEnd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</w:t>
            </w:r>
            <w:proofErr w:type="spellEnd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>під</w:t>
            </w:r>
            <w:proofErr w:type="spellEnd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</w:t>
            </w:r>
            <w:proofErr w:type="spellStart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98B">
              <w:rPr>
                <w:rFonts w:ascii="Times New Roman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7"/>
              <w:gridCol w:w="519"/>
              <w:gridCol w:w="519"/>
              <w:gridCol w:w="519"/>
              <w:gridCol w:w="519"/>
              <w:gridCol w:w="519"/>
              <w:gridCol w:w="519"/>
              <w:gridCol w:w="417"/>
              <w:gridCol w:w="519"/>
              <w:gridCol w:w="655"/>
              <w:gridCol w:w="655"/>
              <w:gridCol w:w="655"/>
              <w:gridCol w:w="407"/>
              <w:gridCol w:w="2022"/>
              <w:gridCol w:w="824"/>
            </w:tblGrid>
            <w:tr w:rsidR="0030198B" w:rsidRPr="0030198B" w14:paraId="2DEC1FA9" w14:textId="77777777" w:rsidTr="00792C62">
              <w:trPr>
                <w:cantSplit/>
                <w:trHeight w:val="568"/>
              </w:trPr>
              <w:tc>
                <w:tcPr>
                  <w:tcW w:w="7005" w:type="dxa"/>
                  <w:gridSpan w:val="13"/>
                  <w:tcMar>
                    <w:left w:w="57" w:type="dxa"/>
                    <w:right w:w="57" w:type="dxa"/>
                  </w:tcMar>
                  <w:vAlign w:val="center"/>
                </w:tcPr>
                <w:p w14:paraId="5A73087B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</w:t>
                  </w:r>
                  <w:proofErr w:type="spellEnd"/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тестування</w:t>
                  </w:r>
                  <w:proofErr w:type="spellEnd"/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самостійна</w:t>
                  </w:r>
                  <w:proofErr w:type="spellEnd"/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робота</w:t>
                  </w:r>
                </w:p>
              </w:tc>
              <w:tc>
                <w:tcPr>
                  <w:tcW w:w="216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A194402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Підсумковий</w:t>
                  </w:r>
                  <w:proofErr w:type="spellEnd"/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тест (</w:t>
                  </w: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екзамен</w:t>
                  </w: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6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52B4BB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</w:tc>
            </w:tr>
            <w:tr w:rsidR="0030198B" w:rsidRPr="0030198B" w14:paraId="68E62267" w14:textId="77777777" w:rsidTr="00792C62">
              <w:trPr>
                <w:cantSplit/>
                <w:trHeight w:val="295"/>
              </w:trPr>
              <w:tc>
                <w:tcPr>
                  <w:tcW w:w="3594" w:type="dxa"/>
                  <w:gridSpan w:val="7"/>
                  <w:tcMar>
                    <w:left w:w="57" w:type="dxa"/>
                    <w:right w:w="57" w:type="dxa"/>
                  </w:tcMar>
                </w:tcPr>
                <w:p w14:paraId="568752EF" w14:textId="77777777" w:rsidR="0030198B" w:rsidRPr="0030198B" w:rsidRDefault="0030198B" w:rsidP="003019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Змістовий модуль 1</w:t>
                  </w:r>
                </w:p>
              </w:tc>
              <w:tc>
                <w:tcPr>
                  <w:tcW w:w="3411" w:type="dxa"/>
                  <w:gridSpan w:val="6"/>
                  <w:tcMar>
                    <w:left w:w="57" w:type="dxa"/>
                    <w:right w:w="57" w:type="dxa"/>
                  </w:tcMar>
                </w:tcPr>
                <w:p w14:paraId="2085920A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Змістовий модуль 2</w:t>
                  </w:r>
                </w:p>
              </w:tc>
              <w:tc>
                <w:tcPr>
                  <w:tcW w:w="2163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F403CBC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(100+100)/2</w:t>
                  </w:r>
                </w:p>
              </w:tc>
              <w:tc>
                <w:tcPr>
                  <w:tcW w:w="8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1E66CD7E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0198B" w:rsidRPr="0030198B" w14:paraId="45CA710B" w14:textId="77777777" w:rsidTr="00792C62">
              <w:trPr>
                <w:cantSplit/>
                <w:trHeight w:val="295"/>
              </w:trPr>
              <w:tc>
                <w:tcPr>
                  <w:tcW w:w="4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FC2BC22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Т1</w:t>
                  </w:r>
                </w:p>
              </w:tc>
              <w:tc>
                <w:tcPr>
                  <w:tcW w:w="528" w:type="dxa"/>
                  <w:vAlign w:val="center"/>
                </w:tcPr>
                <w:p w14:paraId="4CB841B6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Т2</w:t>
                  </w:r>
                </w:p>
              </w:tc>
              <w:tc>
                <w:tcPr>
                  <w:tcW w:w="528" w:type="dxa"/>
                  <w:vAlign w:val="center"/>
                </w:tcPr>
                <w:p w14:paraId="53BDC965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Т3</w:t>
                  </w:r>
                </w:p>
              </w:tc>
              <w:tc>
                <w:tcPr>
                  <w:tcW w:w="528" w:type="dxa"/>
                  <w:vAlign w:val="center"/>
                </w:tcPr>
                <w:p w14:paraId="32E3FF35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Т4</w:t>
                  </w:r>
                </w:p>
              </w:tc>
              <w:tc>
                <w:tcPr>
                  <w:tcW w:w="528" w:type="dxa"/>
                  <w:vAlign w:val="center"/>
                </w:tcPr>
                <w:p w14:paraId="6FC27416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Т5</w:t>
                  </w:r>
                </w:p>
              </w:tc>
              <w:tc>
                <w:tcPr>
                  <w:tcW w:w="528" w:type="dxa"/>
                  <w:vAlign w:val="center"/>
                </w:tcPr>
                <w:p w14:paraId="11EC560C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Т6</w:t>
                  </w:r>
                </w:p>
              </w:tc>
              <w:tc>
                <w:tcPr>
                  <w:tcW w:w="528" w:type="dxa"/>
                  <w:vAlign w:val="center"/>
                </w:tcPr>
                <w:p w14:paraId="32ADCD1F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Т7</w:t>
                  </w:r>
                </w:p>
              </w:tc>
              <w:tc>
                <w:tcPr>
                  <w:tcW w:w="4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0A2F208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Т8</w:t>
                  </w:r>
                </w:p>
              </w:tc>
              <w:tc>
                <w:tcPr>
                  <w:tcW w:w="528" w:type="dxa"/>
                  <w:vAlign w:val="center"/>
                </w:tcPr>
                <w:p w14:paraId="162BF998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Т9</w:t>
                  </w:r>
                </w:p>
              </w:tc>
              <w:tc>
                <w:tcPr>
                  <w:tcW w:w="668" w:type="dxa"/>
                  <w:vAlign w:val="center"/>
                </w:tcPr>
                <w:p w14:paraId="30130A25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Т10</w:t>
                  </w:r>
                </w:p>
              </w:tc>
              <w:tc>
                <w:tcPr>
                  <w:tcW w:w="668" w:type="dxa"/>
                  <w:vAlign w:val="center"/>
                </w:tcPr>
                <w:p w14:paraId="657903AF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Т11</w:t>
                  </w:r>
                </w:p>
              </w:tc>
              <w:tc>
                <w:tcPr>
                  <w:tcW w:w="668" w:type="dxa"/>
                  <w:vAlign w:val="center"/>
                </w:tcPr>
                <w:p w14:paraId="6E8F2D09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Т12</w:t>
                  </w:r>
                </w:p>
              </w:tc>
              <w:tc>
                <w:tcPr>
                  <w:tcW w:w="453" w:type="dxa"/>
                  <w:vAlign w:val="center"/>
                </w:tcPr>
                <w:p w14:paraId="05BF91A8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63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2143965A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38EBB6A4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198B" w:rsidRPr="0030198B" w14:paraId="1E2C13D0" w14:textId="77777777" w:rsidTr="00792C62">
              <w:trPr>
                <w:cantSplit/>
                <w:trHeight w:val="295"/>
              </w:trPr>
              <w:tc>
                <w:tcPr>
                  <w:tcW w:w="4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25F8712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28" w:type="dxa"/>
                  <w:vAlign w:val="center"/>
                </w:tcPr>
                <w:p w14:paraId="25CD6960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28" w:type="dxa"/>
                  <w:vAlign w:val="center"/>
                </w:tcPr>
                <w:p w14:paraId="54504551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528" w:type="dxa"/>
                  <w:vAlign w:val="center"/>
                </w:tcPr>
                <w:p w14:paraId="2680232C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28" w:type="dxa"/>
                  <w:vAlign w:val="center"/>
                </w:tcPr>
                <w:p w14:paraId="1CD2144C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528" w:type="dxa"/>
                  <w:vAlign w:val="center"/>
                </w:tcPr>
                <w:p w14:paraId="42615BC2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22</w:t>
                  </w:r>
                </w:p>
              </w:tc>
              <w:tc>
                <w:tcPr>
                  <w:tcW w:w="528" w:type="dxa"/>
                  <w:vAlign w:val="center"/>
                </w:tcPr>
                <w:p w14:paraId="2C0A0B80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23</w:t>
                  </w:r>
                </w:p>
              </w:tc>
              <w:tc>
                <w:tcPr>
                  <w:tcW w:w="426" w:type="dxa"/>
                  <w:tcMar>
                    <w:left w:w="57" w:type="dxa"/>
                    <w:right w:w="57" w:type="dxa"/>
                  </w:tcMar>
                </w:tcPr>
                <w:p w14:paraId="1868082A" w14:textId="77777777" w:rsidR="0030198B" w:rsidRPr="0030198B" w:rsidRDefault="0030198B" w:rsidP="00301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528" w:type="dxa"/>
                </w:tcPr>
                <w:p w14:paraId="6A0E04DA" w14:textId="77777777" w:rsidR="0030198B" w:rsidRPr="0030198B" w:rsidRDefault="0030198B" w:rsidP="00301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668" w:type="dxa"/>
                </w:tcPr>
                <w:p w14:paraId="36DD17FB" w14:textId="77777777" w:rsidR="0030198B" w:rsidRPr="0030198B" w:rsidRDefault="0030198B" w:rsidP="00301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668" w:type="dxa"/>
                </w:tcPr>
                <w:p w14:paraId="5AEDCA87" w14:textId="77777777" w:rsidR="0030198B" w:rsidRPr="0030198B" w:rsidRDefault="0030198B" w:rsidP="00301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668" w:type="dxa"/>
                </w:tcPr>
                <w:p w14:paraId="6F7F8EC8" w14:textId="77777777" w:rsidR="0030198B" w:rsidRPr="0030198B" w:rsidRDefault="0030198B" w:rsidP="003019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9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453" w:type="dxa"/>
                  <w:vAlign w:val="center"/>
                </w:tcPr>
                <w:p w14:paraId="0B958486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63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0209B185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48EBEE91" w14:textId="77777777" w:rsidR="0030198B" w:rsidRPr="0030198B" w:rsidRDefault="0030198B" w:rsidP="003019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00C298" w14:textId="77777777" w:rsidR="0030198B" w:rsidRPr="0030198B" w:rsidRDefault="0030198B" w:rsidP="0030198B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Т1, Т2 ... Т12 – теми змістових модулів. </w:t>
            </w:r>
          </w:p>
          <w:p w14:paraId="49D0F9B1" w14:textId="77777777" w:rsidR="00DB28C6" w:rsidRPr="00DB28C6" w:rsidRDefault="00DB28C6" w:rsidP="00DB28C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14:paraId="755F380A" w14:textId="7A4A7DA6" w:rsidR="00CC7EE0" w:rsidRPr="00DB28C6" w:rsidRDefault="00CC7EE0" w:rsidP="00CC7EE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B28C6">
              <w:rPr>
                <w:rFonts w:ascii="Times New Roman" w:hAnsi="Times New Roman" w:cs="Times New Roman"/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4929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05"/>
              <w:gridCol w:w="2044"/>
              <w:gridCol w:w="3693"/>
            </w:tblGrid>
            <w:tr w:rsidR="00CC7EE0" w:rsidRPr="00DB28C6" w14:paraId="2C9A3D43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5D224" w14:textId="77777777" w:rsidR="00CC7EE0" w:rsidRPr="00DB28C6" w:rsidRDefault="00CC7EE0" w:rsidP="00CC7EE0">
                  <w:pPr>
                    <w:pStyle w:val="Style20"/>
                    <w:widowControl/>
                    <w:tabs>
                      <w:tab w:val="left" w:pos="1560"/>
                    </w:tabs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8B8851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Оцінка</w:t>
                  </w: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ECTS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F97213" w14:textId="77777777" w:rsidR="00CC7EE0" w:rsidRPr="00DB28C6" w:rsidRDefault="00CC7EE0" w:rsidP="00CC7EE0">
                  <w:pPr>
                    <w:pStyle w:val="Style20"/>
                    <w:widowControl/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Оцінка за національною шкалою для заліку</w:t>
                  </w:r>
                </w:p>
              </w:tc>
            </w:tr>
            <w:tr w:rsidR="00CC7EE0" w:rsidRPr="00DB28C6" w14:paraId="06843CB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2CFEA5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31C879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193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9E49D34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126FA62A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60465DAA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зараховано</w:t>
                  </w:r>
                </w:p>
              </w:tc>
            </w:tr>
            <w:tr w:rsidR="00CC7EE0" w:rsidRPr="00DB28C6" w14:paraId="6CDA1FE8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1B13C7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85-89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D2691A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216B993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396659C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06E984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75-84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392586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E6164D7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65699D7D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901B8A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70-74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7D3F99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CFD887B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3A699565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CBC2AB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60-69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7D011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613FC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2B3C3149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951E47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35-59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B77ACA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E4791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CC7EE0" w:rsidRPr="00DB28C6" w14:paraId="4FE552CB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3B8C6B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1-34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86C8F9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8EC12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14:paraId="5DB4E176" w14:textId="54F104EF" w:rsidR="00120019" w:rsidRPr="00DB28C6" w:rsidRDefault="00120019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14:paraId="26D1EAA6" w14:textId="77777777" w:rsidR="00120019" w:rsidRDefault="00120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24AC6" w:rsidRPr="008D13E8" w14:paraId="3A40BC61" w14:textId="77777777" w:rsidTr="00120019">
        <w:tc>
          <w:tcPr>
            <w:tcW w:w="9911" w:type="dxa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75711F" w14:paraId="73BFB994" w14:textId="77777777" w:rsidTr="004320A9">
        <w:trPr>
          <w:trHeight w:val="1454"/>
        </w:trPr>
        <w:tc>
          <w:tcPr>
            <w:tcW w:w="9911" w:type="dxa"/>
          </w:tcPr>
          <w:p w14:paraId="580443E5" w14:textId="77777777" w:rsidR="005B43C3" w:rsidRPr="003B6EFD" w:rsidRDefault="005B43C3" w:rsidP="005B43C3">
            <w:pPr>
              <w:pStyle w:val="Default"/>
            </w:pPr>
            <w:proofErr w:type="spellStart"/>
            <w:r w:rsidRPr="003B6EFD">
              <w:rPr>
                <w:i/>
                <w:iCs/>
              </w:rPr>
              <w:t>Під</w:t>
            </w:r>
            <w:proofErr w:type="spellEnd"/>
            <w:r w:rsidRPr="003B6EFD">
              <w:rPr>
                <w:i/>
                <w:iCs/>
              </w:rPr>
              <w:t xml:space="preserve"> час </w:t>
            </w:r>
            <w:proofErr w:type="spellStart"/>
            <w:r w:rsidRPr="003B6EFD">
              <w:rPr>
                <w:i/>
                <w:iCs/>
              </w:rPr>
              <w:t>навчання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студенти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зобов'язані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дотримуватися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академічної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доброчесності</w:t>
            </w:r>
            <w:proofErr w:type="spellEnd"/>
            <w:r w:rsidRPr="003B6EFD">
              <w:rPr>
                <w:i/>
                <w:iCs/>
              </w:rPr>
              <w:t xml:space="preserve">: </w:t>
            </w:r>
          </w:p>
          <w:p w14:paraId="36AD8913" w14:textId="77777777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самостійно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виконувати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навчальні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завдання</w:t>
            </w:r>
            <w:proofErr w:type="spellEnd"/>
            <w:r w:rsidRPr="003B6EFD">
              <w:rPr>
                <w:i/>
                <w:iCs/>
              </w:rPr>
              <w:t xml:space="preserve">, </w:t>
            </w:r>
            <w:proofErr w:type="spellStart"/>
            <w:r w:rsidRPr="003B6EFD">
              <w:rPr>
                <w:i/>
                <w:iCs/>
              </w:rPr>
              <w:t>завдання</w:t>
            </w:r>
            <w:proofErr w:type="spellEnd"/>
            <w:r w:rsidRPr="003B6EFD">
              <w:rPr>
                <w:i/>
                <w:iCs/>
              </w:rPr>
              <w:t xml:space="preserve"> поточного та </w:t>
            </w:r>
            <w:proofErr w:type="spellStart"/>
            <w:r w:rsidRPr="003B6EFD">
              <w:rPr>
                <w:i/>
                <w:iCs/>
              </w:rPr>
              <w:t>підсумкового</w:t>
            </w:r>
            <w:proofErr w:type="spellEnd"/>
            <w:r w:rsidRPr="003B6EFD">
              <w:rPr>
                <w:i/>
                <w:iCs/>
              </w:rPr>
              <w:t xml:space="preserve"> контролю; </w:t>
            </w:r>
          </w:p>
          <w:p w14:paraId="06E26EE2" w14:textId="0E8A24B9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приймати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активну</w:t>
            </w:r>
            <w:proofErr w:type="spellEnd"/>
            <w:r w:rsidRPr="003B6EFD">
              <w:rPr>
                <w:i/>
                <w:iCs/>
              </w:rPr>
              <w:t xml:space="preserve"> участь у </w:t>
            </w:r>
            <w:proofErr w:type="spellStart"/>
            <w:r w:rsidRPr="003B6EFD">
              <w:rPr>
                <w:i/>
                <w:iCs/>
              </w:rPr>
              <w:t>навчальному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процесі</w:t>
            </w:r>
            <w:proofErr w:type="spellEnd"/>
            <w:r w:rsidRPr="003B6EFD">
              <w:rPr>
                <w:i/>
                <w:iCs/>
              </w:rPr>
              <w:t xml:space="preserve">; </w:t>
            </w:r>
          </w:p>
          <w:p w14:paraId="37C478D1" w14:textId="77777777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не </w:t>
            </w:r>
            <w:proofErr w:type="spellStart"/>
            <w:r w:rsidRPr="003B6EFD">
              <w:rPr>
                <w:i/>
                <w:iCs/>
              </w:rPr>
              <w:t>запізнюватися</w:t>
            </w:r>
            <w:proofErr w:type="spellEnd"/>
            <w:r w:rsidRPr="003B6EFD">
              <w:rPr>
                <w:i/>
                <w:iCs/>
              </w:rPr>
              <w:t xml:space="preserve"> на </w:t>
            </w:r>
            <w:proofErr w:type="spellStart"/>
            <w:r w:rsidRPr="003B6EFD">
              <w:rPr>
                <w:i/>
                <w:iCs/>
              </w:rPr>
              <w:t>заняття</w:t>
            </w:r>
            <w:proofErr w:type="spellEnd"/>
            <w:r w:rsidRPr="003B6EFD">
              <w:rPr>
                <w:i/>
                <w:iCs/>
              </w:rPr>
              <w:t xml:space="preserve">, не </w:t>
            </w:r>
            <w:proofErr w:type="spellStart"/>
            <w:r w:rsidRPr="003B6EFD">
              <w:rPr>
                <w:i/>
                <w:iCs/>
              </w:rPr>
              <w:t>пропускати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заняття</w:t>
            </w:r>
            <w:proofErr w:type="spellEnd"/>
            <w:r w:rsidRPr="003B6EFD">
              <w:rPr>
                <w:i/>
                <w:iCs/>
              </w:rPr>
              <w:t xml:space="preserve"> без </w:t>
            </w:r>
            <w:proofErr w:type="spellStart"/>
            <w:r w:rsidRPr="003B6EFD">
              <w:rPr>
                <w:i/>
                <w:iCs/>
              </w:rPr>
              <w:t>поважних</w:t>
            </w:r>
            <w:proofErr w:type="spellEnd"/>
            <w:r w:rsidRPr="003B6EFD">
              <w:rPr>
                <w:i/>
                <w:iCs/>
              </w:rPr>
              <w:t xml:space="preserve"> причин; </w:t>
            </w:r>
          </w:p>
          <w:p w14:paraId="075BC3EB" w14:textId="77777777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самостійно</w:t>
            </w:r>
            <w:proofErr w:type="spellEnd"/>
            <w:r w:rsidRPr="003B6EFD">
              <w:rPr>
                <w:i/>
                <w:iCs/>
              </w:rPr>
              <w:t xml:space="preserve"> і </w:t>
            </w:r>
            <w:proofErr w:type="spellStart"/>
            <w:r w:rsidRPr="003B6EFD">
              <w:rPr>
                <w:i/>
                <w:iCs/>
              </w:rPr>
              <w:t>своєчасно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вивчити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матеріал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пропущеного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заняття</w:t>
            </w:r>
            <w:proofErr w:type="spellEnd"/>
            <w:r w:rsidRPr="003B6EFD">
              <w:rPr>
                <w:i/>
                <w:iCs/>
              </w:rPr>
              <w:t xml:space="preserve">; </w:t>
            </w:r>
          </w:p>
          <w:p w14:paraId="6961C2E3" w14:textId="77777777" w:rsidR="00356103" w:rsidRPr="003B6EFD" w:rsidRDefault="005B43C3" w:rsidP="00356103">
            <w:pPr>
              <w:pStyle w:val="Default"/>
              <w:rPr>
                <w:i/>
                <w:iCs/>
              </w:rPr>
            </w:pPr>
            <w:r w:rsidRPr="003B6EFD">
              <w:rPr>
                <w:i/>
                <w:iCs/>
              </w:rPr>
              <w:t xml:space="preserve">- </w:t>
            </w:r>
            <w:r w:rsidR="00356103" w:rsidRPr="003B6EFD">
              <w:rPr>
                <w:i/>
                <w:iCs/>
              </w:rPr>
              <w:t xml:space="preserve">системно і регулярно </w:t>
            </w:r>
            <w:proofErr w:type="spellStart"/>
            <w:r w:rsidR="00356103" w:rsidRPr="003B6EFD">
              <w:rPr>
                <w:i/>
                <w:iCs/>
              </w:rPr>
              <w:t>працювати</w:t>
            </w:r>
            <w:proofErr w:type="spellEnd"/>
            <w:r w:rsidR="00356103" w:rsidRPr="003B6EFD">
              <w:rPr>
                <w:i/>
                <w:iCs/>
              </w:rPr>
              <w:t xml:space="preserve"> з </w:t>
            </w:r>
            <w:proofErr w:type="spellStart"/>
            <w:r w:rsidR="00356103" w:rsidRPr="003B6EFD">
              <w:rPr>
                <w:i/>
                <w:iCs/>
              </w:rPr>
              <w:t>навчальною</w:t>
            </w:r>
            <w:proofErr w:type="spellEnd"/>
            <w:r w:rsidR="00356103" w:rsidRPr="003B6EFD">
              <w:rPr>
                <w:i/>
                <w:iCs/>
              </w:rPr>
              <w:t xml:space="preserve"> і </w:t>
            </w:r>
            <w:proofErr w:type="spellStart"/>
            <w:r w:rsidR="00356103" w:rsidRPr="003B6EFD">
              <w:rPr>
                <w:i/>
                <w:iCs/>
              </w:rPr>
              <w:t>науковою</w:t>
            </w:r>
            <w:proofErr w:type="spellEnd"/>
            <w:r w:rsidR="00356103" w:rsidRPr="003B6EFD">
              <w:rPr>
                <w:i/>
                <w:iCs/>
              </w:rPr>
              <w:t xml:space="preserve"> </w:t>
            </w:r>
            <w:proofErr w:type="spellStart"/>
            <w:r w:rsidR="00356103" w:rsidRPr="003B6EFD">
              <w:rPr>
                <w:i/>
                <w:iCs/>
              </w:rPr>
              <w:t>літературою</w:t>
            </w:r>
            <w:proofErr w:type="spellEnd"/>
            <w:r w:rsidR="00356103" w:rsidRPr="003B6EFD">
              <w:rPr>
                <w:i/>
                <w:iCs/>
              </w:rPr>
              <w:t xml:space="preserve">; </w:t>
            </w:r>
          </w:p>
          <w:p w14:paraId="31426E29" w14:textId="680A4E21" w:rsidR="00356103" w:rsidRPr="003B6EFD" w:rsidRDefault="00356103" w:rsidP="00356103">
            <w:pPr>
              <w:pStyle w:val="Default"/>
              <w:rPr>
                <w:i/>
                <w:iCs/>
              </w:rPr>
            </w:pPr>
            <w:r w:rsidRPr="003B6EFD">
              <w:rPr>
                <w:i/>
                <w:iCs/>
                <w:lang w:val="uk-UA"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підтримувати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зворотній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зв’язок</w:t>
            </w:r>
            <w:proofErr w:type="spellEnd"/>
            <w:r w:rsidRPr="003B6EFD">
              <w:rPr>
                <w:i/>
                <w:iCs/>
              </w:rPr>
              <w:t xml:space="preserve"> з </w:t>
            </w:r>
            <w:proofErr w:type="spellStart"/>
            <w:r w:rsidRPr="003B6EFD">
              <w:rPr>
                <w:i/>
                <w:iCs/>
              </w:rPr>
              <w:t>викладачем</w:t>
            </w:r>
            <w:proofErr w:type="spellEnd"/>
            <w:r w:rsidRPr="003B6EFD">
              <w:rPr>
                <w:i/>
                <w:iCs/>
              </w:rPr>
              <w:t xml:space="preserve"> на </w:t>
            </w:r>
            <w:proofErr w:type="spellStart"/>
            <w:r w:rsidRPr="003B6EFD">
              <w:rPr>
                <w:i/>
                <w:iCs/>
              </w:rPr>
              <w:t>всіх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заняттях</w:t>
            </w:r>
            <w:proofErr w:type="spellEnd"/>
            <w:r w:rsidRPr="003B6EFD">
              <w:rPr>
                <w:i/>
                <w:iCs/>
                <w:lang w:val="uk-UA"/>
              </w:rPr>
              <w:t>;</w:t>
            </w:r>
            <w:r w:rsidRPr="003B6EFD">
              <w:rPr>
                <w:i/>
                <w:iCs/>
              </w:rPr>
              <w:t xml:space="preserve"> </w:t>
            </w:r>
          </w:p>
          <w:p w14:paraId="3BB599EE" w14:textId="3D0DCED6" w:rsidR="00C24AC6" w:rsidRPr="003B6EFD" w:rsidRDefault="005B43C3" w:rsidP="005B43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бути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терпимим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доброзичливим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однокурсників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викладачів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6E41E9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91D2127" w14:textId="77777777" w:rsidR="003B6EFD" w:rsidRPr="003B6EFD" w:rsidRDefault="00356103" w:rsidP="003B6EF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здаються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порушенням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поважних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причин,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оцінюються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нижчу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B6EFD" w:rsidRPr="003B6E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лектора за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поважних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причин (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</w:t>
            </w:r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B6EFD" w:rsidRPr="003B6E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1C45362" w14:textId="7AAF6725" w:rsidR="000E0248" w:rsidRPr="003B178D" w:rsidRDefault="00356103" w:rsidP="001A4E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Будь-яке копіювання або відтворення результатів чужої праці, використання завантажених з Інтернету матеріалів кваліфікується як порушення норм і правил академічної доброчесності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DB"/>
    <w:multiLevelType w:val="hybridMultilevel"/>
    <w:tmpl w:val="2EE8CAD6"/>
    <w:lvl w:ilvl="0" w:tplc="187CAC5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AF0D21"/>
    <w:multiLevelType w:val="hybridMultilevel"/>
    <w:tmpl w:val="84C84B9E"/>
    <w:lvl w:ilvl="0" w:tplc="EFD42396">
      <w:start w:val="6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538C"/>
    <w:rsid w:val="00017EF1"/>
    <w:rsid w:val="00034DCB"/>
    <w:rsid w:val="00035225"/>
    <w:rsid w:val="00036CD1"/>
    <w:rsid w:val="00042C26"/>
    <w:rsid w:val="0006134A"/>
    <w:rsid w:val="00071A4C"/>
    <w:rsid w:val="00086275"/>
    <w:rsid w:val="0008677D"/>
    <w:rsid w:val="000869F8"/>
    <w:rsid w:val="000A106D"/>
    <w:rsid w:val="000A4B7B"/>
    <w:rsid w:val="000C1DBA"/>
    <w:rsid w:val="000E0248"/>
    <w:rsid w:val="000F3EA7"/>
    <w:rsid w:val="000F4B4F"/>
    <w:rsid w:val="001110D4"/>
    <w:rsid w:val="00120019"/>
    <w:rsid w:val="00132747"/>
    <w:rsid w:val="00150361"/>
    <w:rsid w:val="0015278C"/>
    <w:rsid w:val="00172845"/>
    <w:rsid w:val="0018684E"/>
    <w:rsid w:val="00187C5B"/>
    <w:rsid w:val="001967CA"/>
    <w:rsid w:val="00196A23"/>
    <w:rsid w:val="001A4EB0"/>
    <w:rsid w:val="001A5BC2"/>
    <w:rsid w:val="001C3E8B"/>
    <w:rsid w:val="001C5BF7"/>
    <w:rsid w:val="001D29A1"/>
    <w:rsid w:val="001D3EE5"/>
    <w:rsid w:val="001F1496"/>
    <w:rsid w:val="001F16B1"/>
    <w:rsid w:val="00206AE9"/>
    <w:rsid w:val="00211E77"/>
    <w:rsid w:val="0021285F"/>
    <w:rsid w:val="0021592F"/>
    <w:rsid w:val="002220D8"/>
    <w:rsid w:val="002222E2"/>
    <w:rsid w:val="00241DDE"/>
    <w:rsid w:val="00260CC5"/>
    <w:rsid w:val="002701E2"/>
    <w:rsid w:val="00276B38"/>
    <w:rsid w:val="0028446F"/>
    <w:rsid w:val="002B0109"/>
    <w:rsid w:val="002B1D8C"/>
    <w:rsid w:val="002E3389"/>
    <w:rsid w:val="002F6E88"/>
    <w:rsid w:val="0030198B"/>
    <w:rsid w:val="00312650"/>
    <w:rsid w:val="00342826"/>
    <w:rsid w:val="00356103"/>
    <w:rsid w:val="00397B4F"/>
    <w:rsid w:val="003A4352"/>
    <w:rsid w:val="003B178D"/>
    <w:rsid w:val="003B6EFD"/>
    <w:rsid w:val="003D1963"/>
    <w:rsid w:val="003E2F2B"/>
    <w:rsid w:val="003F309D"/>
    <w:rsid w:val="003F5D37"/>
    <w:rsid w:val="004130ED"/>
    <w:rsid w:val="004277CC"/>
    <w:rsid w:val="004320A9"/>
    <w:rsid w:val="00460CC4"/>
    <w:rsid w:val="004917FD"/>
    <w:rsid w:val="004E3600"/>
    <w:rsid w:val="004F4126"/>
    <w:rsid w:val="004F50E0"/>
    <w:rsid w:val="00526BD1"/>
    <w:rsid w:val="00554AB4"/>
    <w:rsid w:val="00574656"/>
    <w:rsid w:val="00574812"/>
    <w:rsid w:val="00581C90"/>
    <w:rsid w:val="00596708"/>
    <w:rsid w:val="005A2295"/>
    <w:rsid w:val="005A640A"/>
    <w:rsid w:val="005A7A96"/>
    <w:rsid w:val="005B43C3"/>
    <w:rsid w:val="005B6958"/>
    <w:rsid w:val="005D6A3F"/>
    <w:rsid w:val="005E50F9"/>
    <w:rsid w:val="006070D2"/>
    <w:rsid w:val="00632806"/>
    <w:rsid w:val="00662144"/>
    <w:rsid w:val="006658D5"/>
    <w:rsid w:val="006D3BD0"/>
    <w:rsid w:val="006E41E9"/>
    <w:rsid w:val="006F5E25"/>
    <w:rsid w:val="00721D66"/>
    <w:rsid w:val="00732FD6"/>
    <w:rsid w:val="00745484"/>
    <w:rsid w:val="00745B7B"/>
    <w:rsid w:val="00756FEC"/>
    <w:rsid w:val="0075711F"/>
    <w:rsid w:val="0076307E"/>
    <w:rsid w:val="00783307"/>
    <w:rsid w:val="008143AD"/>
    <w:rsid w:val="008265F8"/>
    <w:rsid w:val="0083260B"/>
    <w:rsid w:val="00844AC7"/>
    <w:rsid w:val="008535CE"/>
    <w:rsid w:val="00853B80"/>
    <w:rsid w:val="00860EF1"/>
    <w:rsid w:val="0087443C"/>
    <w:rsid w:val="00883060"/>
    <w:rsid w:val="0088407A"/>
    <w:rsid w:val="00885523"/>
    <w:rsid w:val="0089627B"/>
    <w:rsid w:val="008A158D"/>
    <w:rsid w:val="008B543A"/>
    <w:rsid w:val="008D13E8"/>
    <w:rsid w:val="008D6289"/>
    <w:rsid w:val="008E30FF"/>
    <w:rsid w:val="008F6C2D"/>
    <w:rsid w:val="009142E6"/>
    <w:rsid w:val="00936A1C"/>
    <w:rsid w:val="0096553F"/>
    <w:rsid w:val="00990DCE"/>
    <w:rsid w:val="009A2303"/>
    <w:rsid w:val="009A3B1B"/>
    <w:rsid w:val="009C7C9C"/>
    <w:rsid w:val="009D04E7"/>
    <w:rsid w:val="009F26A3"/>
    <w:rsid w:val="009F305F"/>
    <w:rsid w:val="00A26384"/>
    <w:rsid w:val="00A26841"/>
    <w:rsid w:val="00A5647D"/>
    <w:rsid w:val="00A66723"/>
    <w:rsid w:val="00A87FE4"/>
    <w:rsid w:val="00AB2372"/>
    <w:rsid w:val="00AF0E5B"/>
    <w:rsid w:val="00AF7714"/>
    <w:rsid w:val="00B1372F"/>
    <w:rsid w:val="00B178CE"/>
    <w:rsid w:val="00B27579"/>
    <w:rsid w:val="00B3761E"/>
    <w:rsid w:val="00B50651"/>
    <w:rsid w:val="00B65691"/>
    <w:rsid w:val="00B75B0C"/>
    <w:rsid w:val="00BC708D"/>
    <w:rsid w:val="00BD0A84"/>
    <w:rsid w:val="00C11103"/>
    <w:rsid w:val="00C24AC6"/>
    <w:rsid w:val="00C34E60"/>
    <w:rsid w:val="00C55ACE"/>
    <w:rsid w:val="00C63644"/>
    <w:rsid w:val="00C70526"/>
    <w:rsid w:val="00C81517"/>
    <w:rsid w:val="00CC1FCC"/>
    <w:rsid w:val="00CC750D"/>
    <w:rsid w:val="00CC7EE0"/>
    <w:rsid w:val="00D0475E"/>
    <w:rsid w:val="00D12CE5"/>
    <w:rsid w:val="00D24CB6"/>
    <w:rsid w:val="00D31078"/>
    <w:rsid w:val="00D34067"/>
    <w:rsid w:val="00D36E26"/>
    <w:rsid w:val="00D60859"/>
    <w:rsid w:val="00D76A45"/>
    <w:rsid w:val="00D8629C"/>
    <w:rsid w:val="00D873C9"/>
    <w:rsid w:val="00D93729"/>
    <w:rsid w:val="00DA6C42"/>
    <w:rsid w:val="00DB28C6"/>
    <w:rsid w:val="00DE658D"/>
    <w:rsid w:val="00DF6C3B"/>
    <w:rsid w:val="00E064E9"/>
    <w:rsid w:val="00E31EB4"/>
    <w:rsid w:val="00E500AF"/>
    <w:rsid w:val="00E768AE"/>
    <w:rsid w:val="00E96DB9"/>
    <w:rsid w:val="00EA14A1"/>
    <w:rsid w:val="00EA2C2A"/>
    <w:rsid w:val="00EB7C01"/>
    <w:rsid w:val="00EF5783"/>
    <w:rsid w:val="00EF7870"/>
    <w:rsid w:val="00F23EFC"/>
    <w:rsid w:val="00F41065"/>
    <w:rsid w:val="00F47622"/>
    <w:rsid w:val="00F92B58"/>
    <w:rsid w:val="00F94666"/>
    <w:rsid w:val="00FB32B7"/>
    <w:rsid w:val="00FD1198"/>
    <w:rsid w:val="00FD607C"/>
    <w:rsid w:val="00FD670A"/>
    <w:rsid w:val="00FE3BFB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page number"/>
    <w:basedOn w:val="a0"/>
    <w:rsid w:val="00DA6C42"/>
  </w:style>
  <w:style w:type="paragraph" w:styleId="a8">
    <w:name w:val="Body Text"/>
    <w:basedOn w:val="a"/>
    <w:link w:val="a9"/>
    <w:rsid w:val="0076307E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63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41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41D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page number"/>
    <w:basedOn w:val="a0"/>
    <w:rsid w:val="00DA6C42"/>
  </w:style>
  <w:style w:type="paragraph" w:styleId="a8">
    <w:name w:val="Body Text"/>
    <w:basedOn w:val="a"/>
    <w:link w:val="a9"/>
    <w:rsid w:val="0076307E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63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41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41D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73</cp:revision>
  <cp:lastPrinted>2020-02-26T08:20:00Z</cp:lastPrinted>
  <dcterms:created xsi:type="dcterms:W3CDTF">2020-08-04T07:15:00Z</dcterms:created>
  <dcterms:modified xsi:type="dcterms:W3CDTF">2020-11-30T09:00:00Z</dcterms:modified>
</cp:coreProperties>
</file>